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C2032" w14:textId="75698A2C" w:rsidR="006A328A" w:rsidRPr="00760B04" w:rsidRDefault="00760B04" w:rsidP="004F7887">
      <w:pPr>
        <w:jc w:val="center"/>
        <w:rPr>
          <w:rFonts w:ascii="Arial" w:hAnsi="Arial" w:cs="Arial"/>
          <w:color w:val="0070C0"/>
          <w:sz w:val="32"/>
          <w:szCs w:val="32"/>
        </w:rPr>
      </w:pPr>
      <w:r w:rsidRPr="00760B04">
        <w:rPr>
          <w:rFonts w:ascii="Arial" w:hAnsi="Arial" w:cs="Arial"/>
          <w:color w:val="0070C0"/>
          <w:sz w:val="32"/>
          <w:szCs w:val="32"/>
        </w:rPr>
        <w:t>New Longton Surgery Patient Information Newsletter</w:t>
      </w:r>
      <w:r w:rsidR="004F7887" w:rsidRPr="00760B04">
        <w:rPr>
          <w:rFonts w:ascii="Arial" w:hAnsi="Arial" w:cs="Arial"/>
          <w:color w:val="0070C0"/>
          <w:sz w:val="32"/>
          <w:szCs w:val="32"/>
        </w:rPr>
        <w:t>.</w:t>
      </w:r>
    </w:p>
    <w:p w14:paraId="11665CFB" w14:textId="29BA7466" w:rsidR="004F7887" w:rsidRPr="00760B04" w:rsidRDefault="006E52D0" w:rsidP="00760B04">
      <w:pPr>
        <w:jc w:val="center"/>
        <w:rPr>
          <w:rFonts w:ascii="Arial" w:hAnsi="Arial" w:cs="Arial"/>
          <w:color w:val="0070C0"/>
          <w:sz w:val="32"/>
          <w:szCs w:val="32"/>
        </w:rPr>
      </w:pPr>
      <w:r w:rsidRPr="00760B04">
        <w:rPr>
          <w:rFonts w:ascii="Arial" w:hAnsi="Arial" w:cs="Arial"/>
          <w:color w:val="0070C0"/>
          <w:sz w:val="32"/>
          <w:szCs w:val="32"/>
        </w:rPr>
        <w:t xml:space="preserve">Issue </w:t>
      </w:r>
      <w:r w:rsidR="00760B04" w:rsidRPr="00760B04">
        <w:rPr>
          <w:rFonts w:ascii="Arial" w:hAnsi="Arial" w:cs="Arial"/>
          <w:color w:val="0070C0"/>
          <w:sz w:val="32"/>
          <w:szCs w:val="32"/>
        </w:rPr>
        <w:t>2</w:t>
      </w:r>
      <w:r w:rsidR="00760B04">
        <w:rPr>
          <w:rFonts w:ascii="Arial" w:hAnsi="Arial" w:cs="Arial"/>
          <w:color w:val="0070C0"/>
          <w:sz w:val="32"/>
          <w:szCs w:val="32"/>
        </w:rPr>
        <w:t xml:space="preserve"> - </w:t>
      </w:r>
      <w:r w:rsidR="00760B04" w:rsidRPr="00760B04">
        <w:rPr>
          <w:rFonts w:ascii="Arial" w:hAnsi="Arial" w:cs="Arial"/>
          <w:color w:val="0070C0"/>
          <w:sz w:val="32"/>
          <w:szCs w:val="32"/>
        </w:rPr>
        <w:t>Spring</w:t>
      </w:r>
      <w:r w:rsidR="00310AE1" w:rsidRPr="00760B04">
        <w:rPr>
          <w:rFonts w:ascii="Arial" w:hAnsi="Arial" w:cs="Arial"/>
          <w:color w:val="0070C0"/>
          <w:sz w:val="32"/>
          <w:szCs w:val="32"/>
        </w:rPr>
        <w:t xml:space="preserve"> 2026</w:t>
      </w:r>
    </w:p>
    <w:p w14:paraId="1F09C102" w14:textId="77777777" w:rsidR="006001F4" w:rsidRDefault="006E52D0" w:rsidP="006E52D0">
      <w:pPr>
        <w:rPr>
          <w:rFonts w:ascii="Arial" w:hAnsi="Arial" w:cs="Arial"/>
          <w:color w:val="0D0D0D" w:themeColor="text1" w:themeTint="F2"/>
          <w:sz w:val="18"/>
          <w:szCs w:val="18"/>
        </w:rPr>
      </w:pPr>
      <w:r w:rsidRPr="00B4015A">
        <w:rPr>
          <w:rFonts w:ascii="Arial" w:hAnsi="Arial" w:cs="Arial"/>
          <w:color w:val="0D0D0D" w:themeColor="text1" w:themeTint="F2"/>
          <w:sz w:val="18"/>
          <w:szCs w:val="18"/>
        </w:rPr>
        <w:t>Welcome to our</w:t>
      </w:r>
      <w:r w:rsidR="003A19AA">
        <w:rPr>
          <w:rFonts w:ascii="Arial" w:hAnsi="Arial" w:cs="Arial"/>
          <w:color w:val="0D0D0D" w:themeColor="text1" w:themeTint="F2"/>
          <w:sz w:val="18"/>
          <w:szCs w:val="18"/>
        </w:rPr>
        <w:t xml:space="preserve"> Spring</w:t>
      </w:r>
      <w:r w:rsidRPr="00B4015A">
        <w:rPr>
          <w:rFonts w:ascii="Arial" w:hAnsi="Arial" w:cs="Arial"/>
          <w:color w:val="0D0D0D" w:themeColor="text1" w:themeTint="F2"/>
          <w:sz w:val="18"/>
          <w:szCs w:val="18"/>
        </w:rPr>
        <w:t xml:space="preserve"> Practice newsletter. </w:t>
      </w:r>
      <w:r w:rsidR="006001F4">
        <w:rPr>
          <w:rFonts w:ascii="Arial" w:hAnsi="Arial" w:cs="Arial"/>
          <w:color w:val="0D0D0D" w:themeColor="text1" w:themeTint="F2"/>
          <w:sz w:val="18"/>
          <w:szCs w:val="18"/>
        </w:rPr>
        <w:t xml:space="preserve">The patient participation group met recently and as there had been a positive response to the first newsletter published in the autumn a spring newsletter </w:t>
      </w:r>
      <w:r w:rsidR="00B8325B">
        <w:rPr>
          <w:rFonts w:ascii="Arial" w:hAnsi="Arial" w:cs="Arial"/>
          <w:color w:val="0D0D0D" w:themeColor="text1" w:themeTint="F2"/>
          <w:sz w:val="18"/>
          <w:szCs w:val="18"/>
        </w:rPr>
        <w:t>was scheduled. Newsletters will become part of the process of giving information out to patients of the practice.</w:t>
      </w:r>
    </w:p>
    <w:p w14:paraId="543E2991" w14:textId="64B50031" w:rsidR="006001F4" w:rsidRPr="00B4015A" w:rsidRDefault="006001F4" w:rsidP="006E52D0">
      <w:pPr>
        <w:rPr>
          <w:rFonts w:ascii="Arial" w:hAnsi="Arial" w:cs="Arial"/>
          <w:color w:val="0D0D0D" w:themeColor="text1" w:themeTint="F2"/>
          <w:sz w:val="18"/>
          <w:szCs w:val="18"/>
        </w:rPr>
      </w:pPr>
      <w:r>
        <w:rPr>
          <w:rFonts w:ascii="Arial" w:hAnsi="Arial" w:cs="Arial"/>
          <w:color w:val="0D0D0D" w:themeColor="text1" w:themeTint="F2"/>
          <w:sz w:val="18"/>
          <w:szCs w:val="18"/>
        </w:rPr>
        <w:t>Although it may not feel spring like at the moment the grounds of the surgery are looking very attractive with the snowdrops in bloom.</w:t>
      </w:r>
      <w:r w:rsidR="00B8325B">
        <w:rPr>
          <w:rFonts w:ascii="Arial" w:hAnsi="Arial" w:cs="Arial"/>
          <w:color w:val="0D0D0D" w:themeColor="text1" w:themeTint="F2"/>
          <w:sz w:val="18"/>
          <w:szCs w:val="18"/>
        </w:rPr>
        <w:t xml:space="preserve"> Inside the surgery the recent work to improve the reception area is now complete. One main concern had been the difficulties with communication as the window had been set too high making it difficult for the reception staff to see patients. The lowered window and</w:t>
      </w:r>
      <w:r w:rsidR="00CA001F">
        <w:rPr>
          <w:rFonts w:ascii="Arial" w:hAnsi="Arial" w:cs="Arial"/>
          <w:color w:val="0D0D0D" w:themeColor="text1" w:themeTint="F2"/>
          <w:sz w:val="18"/>
          <w:szCs w:val="18"/>
        </w:rPr>
        <w:t xml:space="preserve"> new</w:t>
      </w:r>
      <w:r w:rsidR="00B8325B">
        <w:rPr>
          <w:rFonts w:ascii="Arial" w:hAnsi="Arial" w:cs="Arial"/>
          <w:color w:val="0D0D0D" w:themeColor="text1" w:themeTint="F2"/>
          <w:sz w:val="18"/>
          <w:szCs w:val="18"/>
        </w:rPr>
        <w:t xml:space="preserve"> intercom system will both go some way to </w:t>
      </w:r>
      <w:r w:rsidR="004D2E3F">
        <w:rPr>
          <w:rFonts w:ascii="Arial" w:hAnsi="Arial" w:cs="Arial"/>
          <w:color w:val="0D0D0D" w:themeColor="text1" w:themeTint="F2"/>
          <w:sz w:val="18"/>
          <w:szCs w:val="18"/>
        </w:rPr>
        <w:t xml:space="preserve">improving this situation. </w:t>
      </w:r>
      <w:r w:rsidR="00CA001F">
        <w:rPr>
          <w:rFonts w:ascii="Arial" w:hAnsi="Arial" w:cs="Arial"/>
          <w:color w:val="0D0D0D" w:themeColor="text1" w:themeTint="F2"/>
          <w:sz w:val="18"/>
          <w:szCs w:val="18"/>
        </w:rPr>
        <w:t>The practice team are considering frosting the bottom section of the screen to provide some privacy for both staff and patient information which may be visible through the glass.</w:t>
      </w:r>
    </w:p>
    <w:p w14:paraId="6FCD7039" w14:textId="77777777" w:rsidR="00397A56" w:rsidRPr="00E27C80" w:rsidRDefault="0011087E" w:rsidP="006001F4">
      <w:pPr>
        <w:rPr>
          <w:rFonts w:ascii="Arial" w:hAnsi="Arial" w:cs="Arial"/>
          <w:b/>
          <w:bCs/>
          <w:color w:val="0D0D0D" w:themeColor="text1" w:themeTint="F2"/>
          <w:sz w:val="18"/>
          <w:szCs w:val="18"/>
        </w:rPr>
      </w:pPr>
      <w:r w:rsidRPr="00E27C80">
        <w:rPr>
          <w:rFonts w:ascii="Arial" w:hAnsi="Arial" w:cs="Arial"/>
          <w:b/>
          <w:bCs/>
          <w:color w:val="0070C0"/>
          <w:sz w:val="18"/>
          <w:szCs w:val="18"/>
        </w:rPr>
        <w:t>Patient Survey</w:t>
      </w:r>
      <w:r w:rsidR="006001F4" w:rsidRPr="00E27C80">
        <w:rPr>
          <w:rFonts w:ascii="Arial" w:hAnsi="Arial" w:cs="Arial"/>
          <w:b/>
          <w:bCs/>
          <w:color w:val="0D0D0D" w:themeColor="text1" w:themeTint="F2"/>
          <w:sz w:val="18"/>
          <w:szCs w:val="18"/>
        </w:rPr>
        <w:t>.</w:t>
      </w:r>
    </w:p>
    <w:p w14:paraId="37571EAA" w14:textId="4082A660" w:rsidR="004D2E3F" w:rsidRDefault="004D2E3F" w:rsidP="006001F4">
      <w:pPr>
        <w:rPr>
          <w:rFonts w:ascii="Arial" w:hAnsi="Arial" w:cs="Arial"/>
          <w:color w:val="0D0D0D" w:themeColor="text1" w:themeTint="F2"/>
          <w:sz w:val="18"/>
          <w:szCs w:val="18"/>
        </w:rPr>
      </w:pPr>
      <w:r>
        <w:rPr>
          <w:rFonts w:ascii="Arial" w:hAnsi="Arial" w:cs="Arial"/>
          <w:color w:val="0D0D0D" w:themeColor="text1" w:themeTint="F2"/>
          <w:sz w:val="18"/>
          <w:szCs w:val="18"/>
        </w:rPr>
        <w:t>Thank you to everyone who completed the patient survey, to date 154 people have replied. The survey was circulated to patients over the age of 18 by SMS message and it was available in paper form from the surgery.</w:t>
      </w:r>
      <w:r w:rsidR="007A69C5">
        <w:rPr>
          <w:rFonts w:ascii="Arial" w:hAnsi="Arial" w:cs="Arial"/>
          <w:color w:val="0D0D0D" w:themeColor="text1" w:themeTint="F2"/>
          <w:sz w:val="18"/>
          <w:szCs w:val="18"/>
        </w:rPr>
        <w:t xml:space="preserve"> Debbie Sands the practice manager felt it would be worth </w:t>
      </w:r>
      <w:r w:rsidR="00CA001F">
        <w:rPr>
          <w:rFonts w:ascii="Arial" w:hAnsi="Arial" w:cs="Arial"/>
          <w:color w:val="0D0D0D" w:themeColor="text1" w:themeTint="F2"/>
          <w:sz w:val="18"/>
          <w:szCs w:val="18"/>
        </w:rPr>
        <w:t>sharing</w:t>
      </w:r>
      <w:r w:rsidR="007A69C5">
        <w:rPr>
          <w:rFonts w:ascii="Arial" w:hAnsi="Arial" w:cs="Arial"/>
          <w:color w:val="0D0D0D" w:themeColor="text1" w:themeTint="F2"/>
          <w:sz w:val="18"/>
          <w:szCs w:val="18"/>
        </w:rPr>
        <w:t xml:space="preserve"> the findings with the </w:t>
      </w:r>
      <w:r w:rsidR="00906D82">
        <w:rPr>
          <w:rFonts w:ascii="Arial" w:hAnsi="Arial" w:cs="Arial"/>
          <w:color w:val="0D0D0D" w:themeColor="text1" w:themeTint="F2"/>
          <w:sz w:val="18"/>
          <w:szCs w:val="18"/>
        </w:rPr>
        <w:t>P</w:t>
      </w:r>
      <w:r w:rsidR="007A69C5">
        <w:rPr>
          <w:rFonts w:ascii="Arial" w:hAnsi="Arial" w:cs="Arial"/>
          <w:color w:val="0D0D0D" w:themeColor="text1" w:themeTint="F2"/>
          <w:sz w:val="18"/>
          <w:szCs w:val="18"/>
        </w:rPr>
        <w:t xml:space="preserve">rimary </w:t>
      </w:r>
      <w:r w:rsidR="00906D82">
        <w:rPr>
          <w:rFonts w:ascii="Arial" w:hAnsi="Arial" w:cs="Arial"/>
          <w:color w:val="0D0D0D" w:themeColor="text1" w:themeTint="F2"/>
          <w:sz w:val="18"/>
          <w:szCs w:val="18"/>
        </w:rPr>
        <w:t>C</w:t>
      </w:r>
      <w:r w:rsidR="007A69C5">
        <w:rPr>
          <w:rFonts w:ascii="Arial" w:hAnsi="Arial" w:cs="Arial"/>
          <w:color w:val="0D0D0D" w:themeColor="text1" w:themeTint="F2"/>
          <w:sz w:val="18"/>
          <w:szCs w:val="18"/>
        </w:rPr>
        <w:t xml:space="preserve">are </w:t>
      </w:r>
      <w:r w:rsidR="00906D82">
        <w:rPr>
          <w:rFonts w:ascii="Arial" w:hAnsi="Arial" w:cs="Arial"/>
          <w:color w:val="0D0D0D" w:themeColor="text1" w:themeTint="F2"/>
          <w:sz w:val="18"/>
          <w:szCs w:val="18"/>
        </w:rPr>
        <w:t>N</w:t>
      </w:r>
      <w:r w:rsidR="007A69C5">
        <w:rPr>
          <w:rFonts w:ascii="Arial" w:hAnsi="Arial" w:cs="Arial"/>
          <w:color w:val="0D0D0D" w:themeColor="text1" w:themeTint="F2"/>
          <w:sz w:val="18"/>
          <w:szCs w:val="18"/>
        </w:rPr>
        <w:t xml:space="preserve">etwork </w:t>
      </w:r>
      <w:r w:rsidR="00906D82">
        <w:rPr>
          <w:rFonts w:ascii="Arial" w:hAnsi="Arial" w:cs="Arial"/>
          <w:color w:val="0D0D0D" w:themeColor="text1" w:themeTint="F2"/>
          <w:sz w:val="18"/>
          <w:szCs w:val="18"/>
        </w:rPr>
        <w:t xml:space="preserve">(PCN) </w:t>
      </w:r>
      <w:r w:rsidR="007A69C5">
        <w:rPr>
          <w:rFonts w:ascii="Arial" w:hAnsi="Arial" w:cs="Arial"/>
          <w:color w:val="0D0D0D" w:themeColor="text1" w:themeTint="F2"/>
          <w:sz w:val="18"/>
          <w:szCs w:val="18"/>
        </w:rPr>
        <w:t>with a view to publicising services across each practice in the network.</w:t>
      </w:r>
    </w:p>
    <w:p w14:paraId="24401F39" w14:textId="7E7D46AE" w:rsidR="007A69C5" w:rsidRDefault="007A69C5" w:rsidP="006001F4">
      <w:pPr>
        <w:rPr>
          <w:rFonts w:ascii="Arial" w:hAnsi="Arial" w:cs="Arial"/>
          <w:color w:val="0D0D0D" w:themeColor="text1" w:themeTint="F2"/>
          <w:sz w:val="18"/>
          <w:szCs w:val="18"/>
        </w:rPr>
      </w:pPr>
      <w:r>
        <w:rPr>
          <w:rFonts w:ascii="Arial" w:hAnsi="Arial" w:cs="Arial"/>
          <w:color w:val="0D0D0D" w:themeColor="text1" w:themeTint="F2"/>
          <w:sz w:val="18"/>
          <w:szCs w:val="18"/>
        </w:rPr>
        <w:t>Details of the various services for example talking therapies and social prescribing can be found on the</w:t>
      </w:r>
      <w:r w:rsidR="00CA001F">
        <w:rPr>
          <w:rFonts w:ascii="Arial" w:hAnsi="Arial" w:cs="Arial"/>
          <w:color w:val="0D0D0D" w:themeColor="text1" w:themeTint="F2"/>
          <w:sz w:val="18"/>
          <w:szCs w:val="18"/>
        </w:rPr>
        <w:t xml:space="preserve"> practice</w:t>
      </w:r>
      <w:r>
        <w:rPr>
          <w:rFonts w:ascii="Arial" w:hAnsi="Arial" w:cs="Arial"/>
          <w:color w:val="0D0D0D" w:themeColor="text1" w:themeTint="F2"/>
          <w:sz w:val="18"/>
          <w:szCs w:val="18"/>
        </w:rPr>
        <w:t xml:space="preserve"> website </w:t>
      </w:r>
      <w:hyperlink r:id="rId11" w:history="1">
        <w:r w:rsidRPr="00A42422">
          <w:rPr>
            <w:rStyle w:val="Hyperlink"/>
            <w:rFonts w:ascii="Arial" w:hAnsi="Arial" w:cs="Arial"/>
            <w:sz w:val="18"/>
            <w:szCs w:val="18"/>
          </w:rPr>
          <w:t>www.newlongtonsurgery.co.uk</w:t>
        </w:r>
      </w:hyperlink>
      <w:r>
        <w:rPr>
          <w:rFonts w:ascii="Arial" w:hAnsi="Arial" w:cs="Arial"/>
          <w:color w:val="0D0D0D" w:themeColor="text1" w:themeTint="F2"/>
          <w:sz w:val="18"/>
          <w:szCs w:val="18"/>
        </w:rPr>
        <w:t>.</w:t>
      </w:r>
    </w:p>
    <w:p w14:paraId="4AFAA1C7" w14:textId="65C977EC" w:rsidR="00E9771F" w:rsidRDefault="007A69C5" w:rsidP="006001F4">
      <w:pPr>
        <w:rPr>
          <w:rFonts w:ascii="Arial" w:hAnsi="Arial" w:cs="Arial"/>
          <w:color w:val="0D0D0D" w:themeColor="text1" w:themeTint="F2"/>
          <w:sz w:val="18"/>
          <w:szCs w:val="18"/>
        </w:rPr>
      </w:pPr>
      <w:r>
        <w:rPr>
          <w:rFonts w:ascii="Arial" w:hAnsi="Arial" w:cs="Arial"/>
          <w:color w:val="0D0D0D" w:themeColor="text1" w:themeTint="F2"/>
          <w:sz w:val="18"/>
          <w:szCs w:val="18"/>
        </w:rPr>
        <w:t xml:space="preserve">Services such as the Community Urgent Eye services had less awareness, this is a very efficient service with </w:t>
      </w:r>
      <w:r w:rsidR="00E9771F">
        <w:rPr>
          <w:rFonts w:ascii="Arial" w:hAnsi="Arial" w:cs="Arial"/>
          <w:color w:val="0D0D0D" w:themeColor="text1" w:themeTint="F2"/>
          <w:sz w:val="18"/>
          <w:szCs w:val="18"/>
        </w:rPr>
        <w:t>designated opticians having the appropriate equipment to assess eye problems. The designated opticians do not have to be the optician the patient uses.</w:t>
      </w:r>
    </w:p>
    <w:p w14:paraId="0C1D217E" w14:textId="77777777" w:rsidR="00E9771F" w:rsidRDefault="00E9771F" w:rsidP="006001F4">
      <w:pPr>
        <w:rPr>
          <w:rFonts w:ascii="Arial" w:hAnsi="Arial" w:cs="Arial"/>
          <w:color w:val="0D0D0D" w:themeColor="text1" w:themeTint="F2"/>
          <w:sz w:val="18"/>
          <w:szCs w:val="18"/>
        </w:rPr>
      </w:pPr>
      <w:r>
        <w:rPr>
          <w:rFonts w:ascii="Arial" w:hAnsi="Arial" w:cs="Arial"/>
          <w:color w:val="0D0D0D" w:themeColor="text1" w:themeTint="F2"/>
          <w:sz w:val="18"/>
          <w:szCs w:val="18"/>
        </w:rPr>
        <w:t xml:space="preserve">Services like the skin hub accessible by contacting reception have proved to be an effective and efficient way of accessing skin conditions with the appropriate referral pathways. </w:t>
      </w:r>
    </w:p>
    <w:p w14:paraId="549A9C37" w14:textId="33AF128B" w:rsidR="007A69C5" w:rsidRDefault="00E9771F" w:rsidP="006001F4">
      <w:pPr>
        <w:rPr>
          <w:rFonts w:ascii="Arial" w:hAnsi="Arial" w:cs="Arial"/>
          <w:color w:val="0D0D0D" w:themeColor="text1" w:themeTint="F2"/>
          <w:sz w:val="18"/>
          <w:szCs w:val="18"/>
        </w:rPr>
      </w:pPr>
      <w:r>
        <w:rPr>
          <w:rFonts w:ascii="Arial" w:hAnsi="Arial" w:cs="Arial"/>
          <w:color w:val="0D0D0D" w:themeColor="text1" w:themeTint="F2"/>
          <w:sz w:val="18"/>
          <w:szCs w:val="18"/>
        </w:rPr>
        <w:t xml:space="preserve">The survey also showed that there was a lack of awareness of extended hours at the surgery </w:t>
      </w:r>
      <w:proofErr w:type="spellStart"/>
      <w:r>
        <w:rPr>
          <w:rFonts w:ascii="Arial" w:hAnsi="Arial" w:cs="Arial"/>
          <w:color w:val="0D0D0D" w:themeColor="text1" w:themeTint="F2"/>
          <w:sz w:val="18"/>
          <w:szCs w:val="18"/>
        </w:rPr>
        <w:t>e</w:t>
      </w:r>
      <w:r w:rsidR="008A02B5">
        <w:rPr>
          <w:rFonts w:ascii="Arial" w:hAnsi="Arial" w:cs="Arial"/>
          <w:color w:val="0D0D0D" w:themeColor="text1" w:themeTint="F2"/>
          <w:sz w:val="18"/>
          <w:szCs w:val="18"/>
        </w:rPr>
        <w:t>.</w:t>
      </w:r>
      <w:r>
        <w:rPr>
          <w:rFonts w:ascii="Arial" w:hAnsi="Arial" w:cs="Arial"/>
          <w:color w:val="0D0D0D" w:themeColor="text1" w:themeTint="F2"/>
          <w:sz w:val="18"/>
          <w:szCs w:val="18"/>
        </w:rPr>
        <w:t>g</w:t>
      </w:r>
      <w:proofErr w:type="spellEnd"/>
      <w:r>
        <w:rPr>
          <w:rFonts w:ascii="Arial" w:hAnsi="Arial" w:cs="Arial"/>
          <w:color w:val="0D0D0D" w:themeColor="text1" w:themeTint="F2"/>
          <w:sz w:val="18"/>
          <w:szCs w:val="18"/>
        </w:rPr>
        <w:t xml:space="preserve"> the surgery is open late on a Friday evening and the availability of Saturday </w:t>
      </w:r>
      <w:r w:rsidR="00760B04">
        <w:rPr>
          <w:rFonts w:ascii="Arial" w:hAnsi="Arial" w:cs="Arial"/>
          <w:color w:val="0D0D0D" w:themeColor="text1" w:themeTint="F2"/>
          <w:sz w:val="18"/>
          <w:szCs w:val="18"/>
        </w:rPr>
        <w:t>afternoon</w:t>
      </w:r>
      <w:r>
        <w:rPr>
          <w:rFonts w:ascii="Arial" w:hAnsi="Arial" w:cs="Arial"/>
          <w:color w:val="0D0D0D" w:themeColor="text1" w:themeTint="F2"/>
          <w:sz w:val="18"/>
          <w:szCs w:val="18"/>
        </w:rPr>
        <w:t xml:space="preserve"> appointments once a month.</w:t>
      </w:r>
      <w:r w:rsidR="00CA001F">
        <w:rPr>
          <w:rFonts w:ascii="Arial" w:hAnsi="Arial" w:cs="Arial"/>
          <w:color w:val="0D0D0D" w:themeColor="text1" w:themeTint="F2"/>
          <w:sz w:val="18"/>
          <w:szCs w:val="18"/>
        </w:rPr>
        <w:t xml:space="preserve"> The practice will be advertising this more prominently.</w:t>
      </w:r>
    </w:p>
    <w:p w14:paraId="4A67C1B9" w14:textId="77777777" w:rsidR="00906D82" w:rsidRDefault="00906D82" w:rsidP="006001F4">
      <w:pPr>
        <w:rPr>
          <w:rFonts w:ascii="Arial" w:hAnsi="Arial" w:cs="Arial"/>
          <w:color w:val="4472C4" w:themeColor="accent1"/>
          <w:sz w:val="18"/>
          <w:szCs w:val="18"/>
        </w:rPr>
      </w:pPr>
      <w:r w:rsidRPr="00E27C80">
        <w:rPr>
          <w:rFonts w:ascii="Arial" w:hAnsi="Arial" w:cs="Arial"/>
          <w:b/>
          <w:bCs/>
          <w:color w:val="4472C4" w:themeColor="accent1"/>
          <w:sz w:val="18"/>
          <w:szCs w:val="18"/>
        </w:rPr>
        <w:t>Other News</w:t>
      </w:r>
      <w:r w:rsidRPr="00906D82">
        <w:rPr>
          <w:rFonts w:ascii="Arial" w:hAnsi="Arial" w:cs="Arial"/>
          <w:color w:val="4472C4" w:themeColor="accent1"/>
          <w:sz w:val="18"/>
          <w:szCs w:val="18"/>
        </w:rPr>
        <w:t>.</w:t>
      </w:r>
    </w:p>
    <w:p w14:paraId="097FA496" w14:textId="5DFD921B" w:rsidR="00906D82" w:rsidRDefault="00906D82" w:rsidP="006001F4">
      <w:pPr>
        <w:rPr>
          <w:rFonts w:ascii="Arial" w:hAnsi="Arial" w:cs="Arial"/>
          <w:color w:val="000000" w:themeColor="text1"/>
          <w:sz w:val="18"/>
          <w:szCs w:val="18"/>
        </w:rPr>
      </w:pPr>
      <w:r w:rsidRPr="00906D82">
        <w:rPr>
          <w:rFonts w:ascii="Arial" w:hAnsi="Arial" w:cs="Arial"/>
          <w:color w:val="000000" w:themeColor="text1"/>
          <w:sz w:val="18"/>
          <w:szCs w:val="18"/>
        </w:rPr>
        <w:t xml:space="preserve">It is hoped </w:t>
      </w:r>
      <w:r>
        <w:rPr>
          <w:rFonts w:ascii="Arial" w:hAnsi="Arial" w:cs="Arial"/>
          <w:color w:val="000000" w:themeColor="text1"/>
          <w:sz w:val="18"/>
          <w:szCs w:val="18"/>
        </w:rPr>
        <w:t>in 2026 that the PCN will be able to deliver both flu and covid vaccinations with New Longton Surgery being able to deliver the vaccines</w:t>
      </w:r>
      <w:r w:rsidR="00760B04">
        <w:rPr>
          <w:rFonts w:ascii="Arial" w:hAnsi="Arial" w:cs="Arial"/>
          <w:color w:val="000000" w:themeColor="text1"/>
          <w:sz w:val="18"/>
          <w:szCs w:val="18"/>
        </w:rPr>
        <w:t xml:space="preserve"> at the surgery</w:t>
      </w:r>
      <w:r>
        <w:rPr>
          <w:rFonts w:ascii="Arial" w:hAnsi="Arial" w:cs="Arial"/>
          <w:color w:val="000000" w:themeColor="text1"/>
          <w:sz w:val="18"/>
          <w:szCs w:val="18"/>
        </w:rPr>
        <w:t xml:space="preserve"> to the winter cohort of patients. </w:t>
      </w:r>
    </w:p>
    <w:p w14:paraId="24301757" w14:textId="2C4E4B55" w:rsidR="00760B04" w:rsidRPr="00E27C80" w:rsidRDefault="00760B04" w:rsidP="006001F4">
      <w:pPr>
        <w:rPr>
          <w:rFonts w:ascii="Arial" w:hAnsi="Arial" w:cs="Arial"/>
          <w:b/>
          <w:bCs/>
          <w:color w:val="4472C4" w:themeColor="accent1"/>
          <w:sz w:val="18"/>
          <w:szCs w:val="18"/>
        </w:rPr>
      </w:pPr>
      <w:r w:rsidRPr="00E27C80">
        <w:rPr>
          <w:rFonts w:ascii="Arial" w:hAnsi="Arial" w:cs="Arial"/>
          <w:b/>
          <w:bCs/>
          <w:color w:val="4472C4" w:themeColor="accent1"/>
          <w:sz w:val="18"/>
          <w:szCs w:val="18"/>
        </w:rPr>
        <w:t>New GP at the surgery (short term)</w:t>
      </w:r>
    </w:p>
    <w:p w14:paraId="00D9C1D2" w14:textId="20886C68" w:rsidR="00906D82" w:rsidRDefault="00906D82" w:rsidP="006001F4">
      <w:pPr>
        <w:rPr>
          <w:rFonts w:ascii="Arial" w:hAnsi="Arial" w:cs="Arial"/>
          <w:color w:val="000000" w:themeColor="text1"/>
          <w:sz w:val="18"/>
          <w:szCs w:val="18"/>
        </w:rPr>
      </w:pPr>
      <w:r>
        <w:rPr>
          <w:rFonts w:ascii="Arial" w:hAnsi="Arial" w:cs="Arial"/>
          <w:color w:val="000000" w:themeColor="text1"/>
          <w:sz w:val="18"/>
          <w:szCs w:val="18"/>
        </w:rPr>
        <w:t xml:space="preserve">Other news relating to the PCN is that 2 GP’s have been employed and their hours will be shared amongst the 5 practices. The allocation for </w:t>
      </w:r>
      <w:r w:rsidR="00760B04">
        <w:rPr>
          <w:rFonts w:ascii="Arial" w:hAnsi="Arial" w:cs="Arial"/>
          <w:color w:val="000000" w:themeColor="text1"/>
          <w:sz w:val="18"/>
          <w:szCs w:val="18"/>
        </w:rPr>
        <w:t>our</w:t>
      </w:r>
      <w:r>
        <w:rPr>
          <w:rFonts w:ascii="Arial" w:hAnsi="Arial" w:cs="Arial"/>
          <w:color w:val="000000" w:themeColor="text1"/>
          <w:sz w:val="18"/>
          <w:szCs w:val="18"/>
        </w:rPr>
        <w:t xml:space="preserve"> surge</w:t>
      </w:r>
      <w:r w:rsidR="006F02AE">
        <w:rPr>
          <w:rFonts w:ascii="Arial" w:hAnsi="Arial" w:cs="Arial"/>
          <w:color w:val="000000" w:themeColor="text1"/>
          <w:sz w:val="18"/>
          <w:szCs w:val="18"/>
        </w:rPr>
        <w:t xml:space="preserve">ry is limited because it is a smaller practice. Dr </w:t>
      </w:r>
      <w:r w:rsidR="00760B04">
        <w:rPr>
          <w:rFonts w:ascii="Arial" w:hAnsi="Arial" w:cs="Arial"/>
          <w:color w:val="000000" w:themeColor="text1"/>
          <w:sz w:val="18"/>
          <w:szCs w:val="18"/>
        </w:rPr>
        <w:t xml:space="preserve">Amr </w:t>
      </w:r>
      <w:r w:rsidR="006F02AE">
        <w:rPr>
          <w:rFonts w:ascii="Arial" w:hAnsi="Arial" w:cs="Arial"/>
          <w:color w:val="000000" w:themeColor="text1"/>
          <w:sz w:val="18"/>
          <w:szCs w:val="18"/>
        </w:rPr>
        <w:t xml:space="preserve">Omar will be working </w:t>
      </w:r>
      <w:r w:rsidR="00760B04">
        <w:rPr>
          <w:rFonts w:ascii="Arial" w:hAnsi="Arial" w:cs="Arial"/>
          <w:color w:val="000000" w:themeColor="text1"/>
          <w:sz w:val="18"/>
          <w:szCs w:val="18"/>
        </w:rPr>
        <w:t xml:space="preserve"> 2 days a week </w:t>
      </w:r>
      <w:r w:rsidR="006F02AE">
        <w:rPr>
          <w:rFonts w:ascii="Arial" w:hAnsi="Arial" w:cs="Arial"/>
          <w:color w:val="000000" w:themeColor="text1"/>
          <w:sz w:val="18"/>
          <w:szCs w:val="18"/>
        </w:rPr>
        <w:t xml:space="preserve">at the practice from the </w:t>
      </w:r>
      <w:r w:rsidR="00760B04">
        <w:rPr>
          <w:rFonts w:ascii="Arial" w:hAnsi="Arial" w:cs="Arial"/>
          <w:color w:val="000000" w:themeColor="text1"/>
          <w:sz w:val="18"/>
          <w:szCs w:val="18"/>
        </w:rPr>
        <w:t>middle</w:t>
      </w:r>
      <w:r w:rsidR="006F02AE">
        <w:rPr>
          <w:rFonts w:ascii="Arial" w:hAnsi="Arial" w:cs="Arial"/>
          <w:color w:val="000000" w:themeColor="text1"/>
          <w:sz w:val="18"/>
          <w:szCs w:val="18"/>
        </w:rPr>
        <w:t xml:space="preserve"> of February to the end of April.</w:t>
      </w:r>
      <w:r w:rsidR="00760B04">
        <w:rPr>
          <w:rFonts w:ascii="Arial" w:hAnsi="Arial" w:cs="Arial"/>
          <w:color w:val="000000" w:themeColor="text1"/>
          <w:sz w:val="18"/>
          <w:szCs w:val="18"/>
        </w:rPr>
        <w:t xml:space="preserve"> As Dr Omar will mainly work Tuesdays and Thursdays, Dr Whitworth and Dr Grice will plan to</w:t>
      </w:r>
      <w:r w:rsidR="006F02AE">
        <w:rPr>
          <w:rFonts w:ascii="Arial" w:hAnsi="Arial" w:cs="Arial"/>
          <w:color w:val="000000" w:themeColor="text1"/>
          <w:sz w:val="18"/>
          <w:szCs w:val="18"/>
        </w:rPr>
        <w:t xml:space="preserve"> conduct</w:t>
      </w:r>
      <w:r w:rsidR="00760B04">
        <w:rPr>
          <w:rFonts w:ascii="Arial" w:hAnsi="Arial" w:cs="Arial"/>
          <w:color w:val="000000" w:themeColor="text1"/>
          <w:sz w:val="18"/>
          <w:szCs w:val="18"/>
        </w:rPr>
        <w:t xml:space="preserve"> some</w:t>
      </w:r>
      <w:r w:rsidR="006F02AE">
        <w:rPr>
          <w:rFonts w:ascii="Arial" w:hAnsi="Arial" w:cs="Arial"/>
          <w:color w:val="000000" w:themeColor="text1"/>
          <w:sz w:val="18"/>
          <w:szCs w:val="18"/>
        </w:rPr>
        <w:t xml:space="preserve"> telephone appointments and concentrate on other areas of their work to make a difference to moving the practice forward.</w:t>
      </w:r>
    </w:p>
    <w:p w14:paraId="270EEC2D" w14:textId="6B4F5762" w:rsidR="00760B04" w:rsidRDefault="006F02AE" w:rsidP="006001F4">
      <w:pPr>
        <w:rPr>
          <w:rFonts w:ascii="Arial" w:hAnsi="Arial" w:cs="Arial"/>
          <w:color w:val="000000" w:themeColor="text1"/>
          <w:sz w:val="18"/>
          <w:szCs w:val="18"/>
        </w:rPr>
      </w:pPr>
      <w:r>
        <w:rPr>
          <w:rFonts w:ascii="Arial" w:hAnsi="Arial" w:cs="Arial"/>
          <w:color w:val="000000" w:themeColor="text1"/>
          <w:sz w:val="18"/>
          <w:szCs w:val="18"/>
        </w:rPr>
        <w:t xml:space="preserve">This leads to the NHS </w:t>
      </w:r>
      <w:r w:rsidR="00760B04">
        <w:rPr>
          <w:rFonts w:ascii="Arial" w:hAnsi="Arial" w:cs="Arial"/>
          <w:color w:val="000000" w:themeColor="text1"/>
          <w:sz w:val="18"/>
          <w:szCs w:val="18"/>
        </w:rPr>
        <w:t>10-year</w:t>
      </w:r>
      <w:r>
        <w:rPr>
          <w:rFonts w:ascii="Arial" w:hAnsi="Arial" w:cs="Arial"/>
          <w:color w:val="000000" w:themeColor="text1"/>
          <w:sz w:val="18"/>
          <w:szCs w:val="18"/>
        </w:rPr>
        <w:t xml:space="preserve"> plan and the impact on the surgery. Dr Whitworth reported that in order to be able to bid for NHS contacts practices</w:t>
      </w:r>
      <w:r w:rsidR="00760B04">
        <w:rPr>
          <w:rFonts w:ascii="Arial" w:hAnsi="Arial" w:cs="Arial"/>
          <w:color w:val="000000" w:themeColor="text1"/>
          <w:sz w:val="18"/>
          <w:szCs w:val="18"/>
        </w:rPr>
        <w:t>, our practice</w:t>
      </w:r>
      <w:r>
        <w:rPr>
          <w:rFonts w:ascii="Arial" w:hAnsi="Arial" w:cs="Arial"/>
          <w:color w:val="000000" w:themeColor="text1"/>
          <w:sz w:val="18"/>
          <w:szCs w:val="18"/>
        </w:rPr>
        <w:t xml:space="preserve"> will have to</w:t>
      </w:r>
      <w:r w:rsidR="00DD5944">
        <w:rPr>
          <w:rFonts w:ascii="Arial" w:hAnsi="Arial" w:cs="Arial"/>
          <w:color w:val="000000" w:themeColor="text1"/>
          <w:sz w:val="18"/>
          <w:szCs w:val="18"/>
        </w:rPr>
        <w:t xml:space="preserve"> </w:t>
      </w:r>
      <w:r w:rsidR="00760B04">
        <w:rPr>
          <w:rFonts w:ascii="Arial" w:hAnsi="Arial" w:cs="Arial"/>
          <w:color w:val="000000" w:themeColor="text1"/>
          <w:sz w:val="18"/>
          <w:szCs w:val="18"/>
        </w:rPr>
        <w:t>federate (</w:t>
      </w:r>
      <w:r>
        <w:rPr>
          <w:rFonts w:ascii="Arial" w:hAnsi="Arial" w:cs="Arial"/>
          <w:color w:val="000000" w:themeColor="text1"/>
          <w:sz w:val="18"/>
          <w:szCs w:val="18"/>
        </w:rPr>
        <w:t>join together</w:t>
      </w:r>
      <w:r w:rsidR="00DD5944">
        <w:rPr>
          <w:rFonts w:ascii="Arial" w:hAnsi="Arial" w:cs="Arial"/>
          <w:color w:val="000000" w:themeColor="text1"/>
          <w:sz w:val="18"/>
          <w:szCs w:val="18"/>
        </w:rPr>
        <w:t>)</w:t>
      </w:r>
      <w:r w:rsidR="00760B04">
        <w:rPr>
          <w:rFonts w:ascii="Arial" w:hAnsi="Arial" w:cs="Arial"/>
          <w:color w:val="000000" w:themeColor="text1"/>
          <w:sz w:val="18"/>
          <w:szCs w:val="18"/>
        </w:rPr>
        <w:t xml:space="preserve"> with a lot of other GP practices in the local area to try to achieve a footprint of 250,000 patients</w:t>
      </w:r>
      <w:r>
        <w:rPr>
          <w:rFonts w:ascii="Arial" w:hAnsi="Arial" w:cs="Arial"/>
          <w:color w:val="000000" w:themeColor="text1"/>
          <w:sz w:val="18"/>
          <w:szCs w:val="18"/>
        </w:rPr>
        <w:t xml:space="preserve">. </w:t>
      </w:r>
    </w:p>
    <w:p w14:paraId="1D76E674" w14:textId="5FEE95D7" w:rsidR="00760B04" w:rsidRPr="00760B04" w:rsidRDefault="00760B04" w:rsidP="006001F4">
      <w:pPr>
        <w:rPr>
          <w:rFonts w:ascii="Arial" w:hAnsi="Arial" w:cs="Arial"/>
          <w:b/>
          <w:bCs/>
          <w:color w:val="000000" w:themeColor="text1"/>
          <w:sz w:val="18"/>
          <w:szCs w:val="18"/>
        </w:rPr>
      </w:pPr>
      <w:r w:rsidRPr="00760B04">
        <w:rPr>
          <w:rFonts w:ascii="Arial" w:hAnsi="Arial" w:cs="Arial"/>
          <w:b/>
          <w:bCs/>
          <w:color w:val="000000" w:themeColor="text1"/>
          <w:sz w:val="18"/>
          <w:szCs w:val="18"/>
        </w:rPr>
        <w:t>What is a federation?</w:t>
      </w:r>
    </w:p>
    <w:p w14:paraId="17682FFF" w14:textId="34A67186" w:rsidR="00760B04" w:rsidRPr="00760B04" w:rsidRDefault="00760B04" w:rsidP="00760B04">
      <w:pPr>
        <w:numPr>
          <w:ilvl w:val="0"/>
          <w:numId w:val="2"/>
        </w:numPr>
        <w:rPr>
          <w:rFonts w:ascii="Arial" w:hAnsi="Arial" w:cs="Arial"/>
          <w:color w:val="000000" w:themeColor="text1"/>
          <w:sz w:val="18"/>
          <w:szCs w:val="18"/>
        </w:rPr>
      </w:pPr>
      <w:r>
        <w:rPr>
          <w:rFonts w:ascii="Arial" w:hAnsi="Arial" w:cs="Arial"/>
          <w:color w:val="000000" w:themeColor="text1"/>
          <w:sz w:val="18"/>
          <w:szCs w:val="18"/>
        </w:rPr>
        <w:t>It is a formal partnership of local GP practices to achieve a larger number of patients.</w:t>
      </w:r>
      <w:r w:rsidRPr="00760B04">
        <w:rPr>
          <w:rFonts w:ascii="Arial" w:hAnsi="Arial" w:cs="Arial"/>
          <w:color w:val="000000" w:themeColor="text1"/>
          <w:sz w:val="18"/>
          <w:szCs w:val="18"/>
        </w:rPr>
        <w:t xml:space="preserve"> They</w:t>
      </w:r>
      <w:r w:rsidRPr="00760B04">
        <w:rPr>
          <w:rFonts w:ascii="Arial" w:hAnsi="Arial" w:cs="Arial"/>
          <w:color w:val="000000" w:themeColor="text1"/>
          <w:sz w:val="18"/>
          <w:szCs w:val="18"/>
        </w:rPr>
        <w:t xml:space="preserve"> stay as separate practices with their own staff and lists, but they join forces for some things.</w:t>
      </w:r>
    </w:p>
    <w:p w14:paraId="1305F985" w14:textId="77777777" w:rsidR="00760B04" w:rsidRPr="00760B04" w:rsidRDefault="00760B04" w:rsidP="00760B04">
      <w:pPr>
        <w:numPr>
          <w:ilvl w:val="0"/>
          <w:numId w:val="2"/>
        </w:numPr>
        <w:rPr>
          <w:rFonts w:ascii="Arial" w:hAnsi="Arial" w:cs="Arial"/>
          <w:color w:val="000000" w:themeColor="text1"/>
          <w:sz w:val="18"/>
          <w:szCs w:val="18"/>
        </w:rPr>
      </w:pPr>
      <w:r w:rsidRPr="00760B04">
        <w:rPr>
          <w:rFonts w:ascii="Arial" w:hAnsi="Arial" w:cs="Arial"/>
          <w:b/>
          <w:bCs/>
          <w:color w:val="000000" w:themeColor="text1"/>
          <w:sz w:val="18"/>
          <w:szCs w:val="18"/>
        </w:rPr>
        <w:t>Why do practices join a federation?</w:t>
      </w:r>
      <w:r w:rsidRPr="00760B04">
        <w:rPr>
          <w:rFonts w:ascii="Arial" w:hAnsi="Arial" w:cs="Arial"/>
          <w:color w:val="000000" w:themeColor="text1"/>
          <w:sz w:val="18"/>
          <w:szCs w:val="18"/>
        </w:rPr>
        <w:br/>
        <w:t>Mainly to:</w:t>
      </w:r>
    </w:p>
    <w:p w14:paraId="7427816D" w14:textId="266FB568" w:rsidR="00760B04" w:rsidRPr="00760B04" w:rsidRDefault="00760B04" w:rsidP="00760B04">
      <w:pPr>
        <w:numPr>
          <w:ilvl w:val="1"/>
          <w:numId w:val="2"/>
        </w:numPr>
        <w:rPr>
          <w:rFonts w:ascii="Arial" w:hAnsi="Arial" w:cs="Arial"/>
          <w:color w:val="000000" w:themeColor="text1"/>
          <w:sz w:val="18"/>
          <w:szCs w:val="18"/>
        </w:rPr>
      </w:pPr>
      <w:r w:rsidRPr="00760B04">
        <w:rPr>
          <w:rFonts w:ascii="Arial" w:hAnsi="Arial" w:cs="Arial"/>
          <w:color w:val="000000" w:themeColor="text1"/>
          <w:sz w:val="18"/>
          <w:szCs w:val="18"/>
        </w:rPr>
        <w:lastRenderedPageBreak/>
        <w:t xml:space="preserve">to ensure our practices and Primary Care are well positioned to be an effective and active participant in the NHS plans for the future as outlined in the </w:t>
      </w:r>
      <w:r w:rsidRPr="00760B04">
        <w:rPr>
          <w:rFonts w:ascii="Arial" w:hAnsi="Arial" w:cs="Arial"/>
          <w:color w:val="000000" w:themeColor="text1"/>
          <w:sz w:val="18"/>
          <w:szCs w:val="18"/>
        </w:rPr>
        <w:t>10-year</w:t>
      </w:r>
      <w:r w:rsidRPr="00760B04">
        <w:rPr>
          <w:rFonts w:ascii="Arial" w:hAnsi="Arial" w:cs="Arial"/>
          <w:color w:val="000000" w:themeColor="text1"/>
          <w:sz w:val="18"/>
          <w:szCs w:val="18"/>
        </w:rPr>
        <w:t xml:space="preserve"> plan.  The</w:t>
      </w:r>
      <w:r>
        <w:rPr>
          <w:rFonts w:ascii="Arial" w:hAnsi="Arial" w:cs="Arial"/>
          <w:color w:val="000000" w:themeColor="text1"/>
          <w:sz w:val="18"/>
          <w:szCs w:val="18"/>
        </w:rPr>
        <w:t xml:space="preserve"> federation</w:t>
      </w:r>
      <w:r w:rsidRPr="00760B04">
        <w:rPr>
          <w:rFonts w:ascii="Arial" w:hAnsi="Arial" w:cs="Arial"/>
          <w:color w:val="000000" w:themeColor="text1"/>
          <w:sz w:val="18"/>
          <w:szCs w:val="18"/>
        </w:rPr>
        <w:t xml:space="preserve"> give</w:t>
      </w:r>
      <w:r>
        <w:rPr>
          <w:rFonts w:ascii="Arial" w:hAnsi="Arial" w:cs="Arial"/>
          <w:color w:val="000000" w:themeColor="text1"/>
          <w:sz w:val="18"/>
          <w:szCs w:val="18"/>
        </w:rPr>
        <w:t>s</w:t>
      </w:r>
      <w:r w:rsidRPr="00760B04">
        <w:rPr>
          <w:rFonts w:ascii="Arial" w:hAnsi="Arial" w:cs="Arial"/>
          <w:color w:val="000000" w:themeColor="text1"/>
          <w:sz w:val="18"/>
          <w:szCs w:val="18"/>
        </w:rPr>
        <w:t xml:space="preserve"> practices a </w:t>
      </w:r>
      <w:r w:rsidRPr="00760B04">
        <w:rPr>
          <w:rFonts w:ascii="Arial" w:hAnsi="Arial" w:cs="Arial"/>
          <w:b/>
          <w:bCs/>
          <w:color w:val="000000" w:themeColor="text1"/>
          <w:sz w:val="18"/>
          <w:szCs w:val="18"/>
        </w:rPr>
        <w:t>stronger voice</w:t>
      </w:r>
      <w:r w:rsidRPr="00760B04">
        <w:rPr>
          <w:rFonts w:ascii="Arial" w:hAnsi="Arial" w:cs="Arial"/>
          <w:color w:val="000000" w:themeColor="text1"/>
          <w:sz w:val="18"/>
          <w:szCs w:val="18"/>
        </w:rPr>
        <w:t> when dealing with the Integrated Care Board (ICB), hospitals and local authorities.</w:t>
      </w:r>
    </w:p>
    <w:p w14:paraId="3FA1CB6F" w14:textId="2A9D16B4" w:rsidR="00760B04" w:rsidRPr="00760B04" w:rsidRDefault="00760B04" w:rsidP="00760B04">
      <w:pPr>
        <w:numPr>
          <w:ilvl w:val="1"/>
          <w:numId w:val="2"/>
        </w:numPr>
        <w:rPr>
          <w:rFonts w:ascii="Arial" w:hAnsi="Arial" w:cs="Arial"/>
          <w:color w:val="000000" w:themeColor="text1"/>
          <w:sz w:val="18"/>
          <w:szCs w:val="18"/>
        </w:rPr>
      </w:pPr>
      <w:r>
        <w:rPr>
          <w:rFonts w:ascii="Arial" w:hAnsi="Arial" w:cs="Arial"/>
          <w:color w:val="000000" w:themeColor="text1"/>
          <w:sz w:val="18"/>
          <w:szCs w:val="18"/>
        </w:rPr>
        <w:t>The federation will allow us to b</w:t>
      </w:r>
      <w:r w:rsidRPr="00760B04">
        <w:rPr>
          <w:rFonts w:ascii="Arial" w:hAnsi="Arial" w:cs="Arial"/>
          <w:color w:val="000000" w:themeColor="text1"/>
          <w:sz w:val="18"/>
          <w:szCs w:val="18"/>
        </w:rPr>
        <w:t>id for funding and contracts as a group</w:t>
      </w:r>
      <w:r>
        <w:rPr>
          <w:rFonts w:ascii="Arial" w:hAnsi="Arial" w:cs="Arial"/>
          <w:color w:val="000000" w:themeColor="text1"/>
          <w:sz w:val="18"/>
          <w:szCs w:val="18"/>
        </w:rPr>
        <w:t xml:space="preserve"> against other private providers.</w:t>
      </w:r>
      <w:r w:rsidRPr="00760B04">
        <w:rPr>
          <w:rFonts w:ascii="Arial" w:hAnsi="Arial" w:cs="Arial"/>
          <w:color w:val="000000" w:themeColor="text1"/>
          <w:sz w:val="18"/>
          <w:szCs w:val="18"/>
        </w:rPr>
        <w:t xml:space="preserve"> </w:t>
      </w:r>
    </w:p>
    <w:p w14:paraId="3D063CAA" w14:textId="77777777" w:rsidR="00760B04" w:rsidRPr="00760B04" w:rsidRDefault="00760B04" w:rsidP="00760B04">
      <w:pPr>
        <w:numPr>
          <w:ilvl w:val="0"/>
          <w:numId w:val="2"/>
        </w:numPr>
        <w:rPr>
          <w:rFonts w:ascii="Arial" w:hAnsi="Arial" w:cs="Arial"/>
          <w:color w:val="000000" w:themeColor="text1"/>
          <w:sz w:val="18"/>
          <w:szCs w:val="18"/>
        </w:rPr>
      </w:pPr>
      <w:r w:rsidRPr="00760B04">
        <w:rPr>
          <w:rFonts w:ascii="Arial" w:hAnsi="Arial" w:cs="Arial"/>
          <w:b/>
          <w:bCs/>
          <w:color w:val="000000" w:themeColor="text1"/>
          <w:sz w:val="18"/>
          <w:szCs w:val="18"/>
        </w:rPr>
        <w:t>What does it mean for patients?</w:t>
      </w:r>
    </w:p>
    <w:p w14:paraId="33520958" w14:textId="77777777" w:rsidR="00760B04" w:rsidRPr="00760B04" w:rsidRDefault="00760B04" w:rsidP="00760B04">
      <w:pPr>
        <w:numPr>
          <w:ilvl w:val="1"/>
          <w:numId w:val="2"/>
        </w:numPr>
        <w:rPr>
          <w:rFonts w:ascii="Arial" w:hAnsi="Arial" w:cs="Arial"/>
          <w:color w:val="000000" w:themeColor="text1"/>
          <w:sz w:val="18"/>
          <w:szCs w:val="18"/>
        </w:rPr>
      </w:pPr>
      <w:r w:rsidRPr="00760B04">
        <w:rPr>
          <w:rFonts w:ascii="Arial" w:hAnsi="Arial" w:cs="Arial"/>
          <w:color w:val="000000" w:themeColor="text1"/>
          <w:sz w:val="18"/>
          <w:szCs w:val="18"/>
        </w:rPr>
        <w:t>Your </w:t>
      </w:r>
      <w:r w:rsidRPr="00760B04">
        <w:rPr>
          <w:rFonts w:ascii="Arial" w:hAnsi="Arial" w:cs="Arial"/>
          <w:b/>
          <w:bCs/>
          <w:color w:val="000000" w:themeColor="text1"/>
          <w:sz w:val="18"/>
          <w:szCs w:val="18"/>
        </w:rPr>
        <w:t>own GP practice doesn’t disappear</w:t>
      </w:r>
      <w:r w:rsidRPr="00760B04">
        <w:rPr>
          <w:rFonts w:ascii="Arial" w:hAnsi="Arial" w:cs="Arial"/>
          <w:color w:val="000000" w:themeColor="text1"/>
          <w:sz w:val="18"/>
          <w:szCs w:val="18"/>
        </w:rPr>
        <w:t> – you stay registered where you are.</w:t>
      </w:r>
    </w:p>
    <w:p w14:paraId="03F1F271" w14:textId="77777777" w:rsidR="00760B04" w:rsidRPr="00760B04" w:rsidRDefault="00760B04" w:rsidP="00760B04">
      <w:pPr>
        <w:numPr>
          <w:ilvl w:val="0"/>
          <w:numId w:val="2"/>
        </w:numPr>
        <w:rPr>
          <w:rFonts w:ascii="Arial" w:hAnsi="Arial" w:cs="Arial"/>
          <w:color w:val="000000" w:themeColor="text1"/>
          <w:sz w:val="18"/>
          <w:szCs w:val="18"/>
        </w:rPr>
      </w:pPr>
      <w:r w:rsidRPr="00760B04">
        <w:rPr>
          <w:rFonts w:ascii="Arial" w:hAnsi="Arial" w:cs="Arial"/>
          <w:b/>
          <w:bCs/>
          <w:color w:val="000000" w:themeColor="text1"/>
          <w:sz w:val="18"/>
          <w:szCs w:val="18"/>
        </w:rPr>
        <w:t>How is this different from a Primary Care Network (PCN)?</w:t>
      </w:r>
    </w:p>
    <w:p w14:paraId="73EE8063" w14:textId="77777777" w:rsidR="00760B04" w:rsidRPr="00760B04" w:rsidRDefault="00760B04" w:rsidP="00760B04">
      <w:pPr>
        <w:numPr>
          <w:ilvl w:val="1"/>
          <w:numId w:val="2"/>
        </w:numPr>
        <w:rPr>
          <w:rFonts w:ascii="Arial" w:hAnsi="Arial" w:cs="Arial"/>
          <w:color w:val="000000" w:themeColor="text1"/>
          <w:sz w:val="18"/>
          <w:szCs w:val="18"/>
        </w:rPr>
      </w:pPr>
      <w:r w:rsidRPr="00760B04">
        <w:rPr>
          <w:rFonts w:ascii="Arial" w:hAnsi="Arial" w:cs="Arial"/>
          <w:color w:val="000000" w:themeColor="text1"/>
          <w:sz w:val="18"/>
          <w:szCs w:val="18"/>
        </w:rPr>
        <w:t>A </w:t>
      </w:r>
      <w:r w:rsidRPr="00760B04">
        <w:rPr>
          <w:rFonts w:ascii="Arial" w:hAnsi="Arial" w:cs="Arial"/>
          <w:b/>
          <w:bCs/>
          <w:color w:val="000000" w:themeColor="text1"/>
          <w:sz w:val="18"/>
          <w:szCs w:val="18"/>
        </w:rPr>
        <w:t>PCN</w:t>
      </w:r>
      <w:r w:rsidRPr="00760B04">
        <w:rPr>
          <w:rFonts w:ascii="Arial" w:hAnsi="Arial" w:cs="Arial"/>
          <w:color w:val="000000" w:themeColor="text1"/>
          <w:sz w:val="18"/>
          <w:szCs w:val="18"/>
        </w:rPr>
        <w:t> is a nationally required way for practices to work together (usually 30–50k patients) with extra staff funded by NHS England.</w:t>
      </w:r>
    </w:p>
    <w:p w14:paraId="1FC03DAB" w14:textId="36AAF80E" w:rsidR="00760B04" w:rsidRPr="00760B04" w:rsidRDefault="00760B04" w:rsidP="00760B04">
      <w:pPr>
        <w:numPr>
          <w:ilvl w:val="1"/>
          <w:numId w:val="2"/>
        </w:numPr>
        <w:rPr>
          <w:rFonts w:ascii="Arial" w:hAnsi="Arial" w:cs="Arial"/>
          <w:color w:val="000000" w:themeColor="text1"/>
          <w:sz w:val="18"/>
          <w:szCs w:val="18"/>
        </w:rPr>
      </w:pPr>
      <w:r w:rsidRPr="00760B04">
        <w:rPr>
          <w:rFonts w:ascii="Arial" w:hAnsi="Arial" w:cs="Arial"/>
          <w:color w:val="000000" w:themeColor="text1"/>
          <w:sz w:val="18"/>
          <w:szCs w:val="18"/>
        </w:rPr>
        <w:t>A </w:t>
      </w:r>
      <w:r w:rsidRPr="00760B04">
        <w:rPr>
          <w:rFonts w:ascii="Arial" w:hAnsi="Arial" w:cs="Arial"/>
          <w:b/>
          <w:bCs/>
          <w:color w:val="000000" w:themeColor="text1"/>
          <w:sz w:val="18"/>
          <w:szCs w:val="18"/>
        </w:rPr>
        <w:t>federation</w:t>
      </w:r>
      <w:r w:rsidRPr="00760B04">
        <w:rPr>
          <w:rFonts w:ascii="Arial" w:hAnsi="Arial" w:cs="Arial"/>
          <w:color w:val="000000" w:themeColor="text1"/>
          <w:sz w:val="18"/>
          <w:szCs w:val="18"/>
        </w:rPr>
        <w:t> is usually a larger organisation that can hold contracts, employ staff and run services on behalf of member practices.</w:t>
      </w:r>
    </w:p>
    <w:p w14:paraId="191AD0A0" w14:textId="7CD085F3" w:rsidR="00760B04" w:rsidRPr="00893FBF" w:rsidRDefault="00760B04" w:rsidP="006001F4">
      <w:pPr>
        <w:numPr>
          <w:ilvl w:val="1"/>
          <w:numId w:val="2"/>
        </w:numPr>
        <w:rPr>
          <w:rFonts w:ascii="Arial" w:hAnsi="Arial" w:cs="Arial"/>
          <w:color w:val="000000" w:themeColor="text1"/>
          <w:sz w:val="18"/>
          <w:szCs w:val="18"/>
        </w:rPr>
      </w:pPr>
      <w:r w:rsidRPr="00760B04">
        <w:rPr>
          <w:rFonts w:ascii="Arial" w:hAnsi="Arial" w:cs="Arial"/>
          <w:color w:val="000000" w:themeColor="text1"/>
          <w:sz w:val="18"/>
          <w:szCs w:val="18"/>
        </w:rPr>
        <w:t>Many PCNs sit </w:t>
      </w:r>
      <w:r w:rsidRPr="00760B04">
        <w:rPr>
          <w:rFonts w:ascii="Arial" w:hAnsi="Arial" w:cs="Arial"/>
          <w:i/>
          <w:iCs/>
          <w:color w:val="000000" w:themeColor="text1"/>
          <w:sz w:val="18"/>
          <w:szCs w:val="18"/>
        </w:rPr>
        <w:t>within</w:t>
      </w:r>
      <w:r w:rsidRPr="00760B04">
        <w:rPr>
          <w:rFonts w:ascii="Arial" w:hAnsi="Arial" w:cs="Arial"/>
          <w:color w:val="000000" w:themeColor="text1"/>
          <w:sz w:val="18"/>
          <w:szCs w:val="18"/>
        </w:rPr>
        <w:t> a federation</w:t>
      </w:r>
      <w:r>
        <w:rPr>
          <w:rFonts w:ascii="Arial" w:hAnsi="Arial" w:cs="Arial"/>
          <w:color w:val="000000" w:themeColor="text1"/>
          <w:sz w:val="18"/>
          <w:szCs w:val="18"/>
        </w:rPr>
        <w:t>.</w:t>
      </w:r>
    </w:p>
    <w:p w14:paraId="720F87E1" w14:textId="77777777" w:rsidR="00760B04" w:rsidRDefault="00DD5944" w:rsidP="006001F4">
      <w:pPr>
        <w:rPr>
          <w:rFonts w:ascii="Arial" w:hAnsi="Arial" w:cs="Arial"/>
          <w:color w:val="000000" w:themeColor="text1"/>
          <w:sz w:val="18"/>
          <w:szCs w:val="18"/>
        </w:rPr>
      </w:pPr>
      <w:r>
        <w:rPr>
          <w:rFonts w:ascii="Arial" w:hAnsi="Arial" w:cs="Arial"/>
          <w:color w:val="000000" w:themeColor="text1"/>
          <w:sz w:val="18"/>
          <w:szCs w:val="18"/>
        </w:rPr>
        <w:t xml:space="preserve">New Longton Surgery has joined Chorley and South Ribble Federation. </w:t>
      </w:r>
    </w:p>
    <w:p w14:paraId="3CED5906" w14:textId="310398F4" w:rsidR="006F02AE" w:rsidRDefault="00DD5944" w:rsidP="006001F4">
      <w:pPr>
        <w:rPr>
          <w:rFonts w:ascii="Arial" w:hAnsi="Arial" w:cs="Arial"/>
          <w:color w:val="000000" w:themeColor="text1"/>
          <w:sz w:val="18"/>
          <w:szCs w:val="18"/>
        </w:rPr>
      </w:pPr>
      <w:r>
        <w:rPr>
          <w:rFonts w:ascii="Arial" w:hAnsi="Arial" w:cs="Arial"/>
          <w:color w:val="000000" w:themeColor="text1"/>
          <w:sz w:val="18"/>
          <w:szCs w:val="18"/>
        </w:rPr>
        <w:t>Although it will be a challenge to work at scale and keep the family doctor feel Dr. Whitworth confirmed that within New Longton things are fine and everything is being done to make sure the practice is in the best position going forward.</w:t>
      </w:r>
    </w:p>
    <w:p w14:paraId="0160E129" w14:textId="5510CE62" w:rsidR="00CF7D79" w:rsidRPr="00E27C80" w:rsidRDefault="00CF7D79" w:rsidP="006001F4">
      <w:pPr>
        <w:rPr>
          <w:rFonts w:ascii="Arial" w:hAnsi="Arial" w:cs="Arial"/>
          <w:b/>
          <w:bCs/>
          <w:color w:val="000000" w:themeColor="text1"/>
          <w:sz w:val="18"/>
          <w:szCs w:val="18"/>
        </w:rPr>
      </w:pPr>
      <w:r w:rsidRPr="00E27C80">
        <w:rPr>
          <w:rFonts w:ascii="Arial" w:hAnsi="Arial" w:cs="Arial"/>
          <w:b/>
          <w:bCs/>
          <w:color w:val="0070C0"/>
          <w:sz w:val="18"/>
          <w:szCs w:val="18"/>
        </w:rPr>
        <w:t xml:space="preserve">Sexual </w:t>
      </w:r>
      <w:r w:rsidR="000736AC" w:rsidRPr="00E27C80">
        <w:rPr>
          <w:rFonts w:ascii="Arial" w:hAnsi="Arial" w:cs="Arial"/>
          <w:b/>
          <w:bCs/>
          <w:color w:val="0070C0"/>
          <w:sz w:val="18"/>
          <w:szCs w:val="18"/>
        </w:rPr>
        <w:t>Safety Charter</w:t>
      </w:r>
    </w:p>
    <w:p w14:paraId="0B0AFFC0" w14:textId="2D3820C7" w:rsidR="00843CB2" w:rsidRDefault="00406697" w:rsidP="006001F4">
      <w:pPr>
        <w:rPr>
          <w:rFonts w:ascii="Arial" w:hAnsi="Arial" w:cs="Arial"/>
          <w:color w:val="000000" w:themeColor="text1"/>
          <w:sz w:val="18"/>
          <w:szCs w:val="18"/>
        </w:rPr>
      </w:pPr>
      <w:r>
        <w:rPr>
          <w:rFonts w:ascii="Arial" w:hAnsi="Arial" w:cs="Arial"/>
          <w:color w:val="000000" w:themeColor="text1"/>
          <w:sz w:val="18"/>
          <w:szCs w:val="18"/>
        </w:rPr>
        <w:t>The sexual safety charter was launched by NHS England on September 4, 2023</w:t>
      </w:r>
      <w:r w:rsidR="00E20947">
        <w:rPr>
          <w:rFonts w:ascii="Arial" w:hAnsi="Arial" w:cs="Arial"/>
          <w:color w:val="000000" w:themeColor="text1"/>
          <w:sz w:val="18"/>
          <w:szCs w:val="18"/>
        </w:rPr>
        <w:t xml:space="preserve">, as a comprehensive initiative aimed at promoting staff safety and creating positive </w:t>
      </w:r>
      <w:r w:rsidR="00843CB2">
        <w:rPr>
          <w:rFonts w:ascii="Arial" w:hAnsi="Arial" w:cs="Arial"/>
          <w:color w:val="000000" w:themeColor="text1"/>
          <w:sz w:val="18"/>
          <w:szCs w:val="18"/>
        </w:rPr>
        <w:t>workplace</w:t>
      </w:r>
      <w:r w:rsidR="00E20947">
        <w:rPr>
          <w:rFonts w:ascii="Arial" w:hAnsi="Arial" w:cs="Arial"/>
          <w:color w:val="000000" w:themeColor="text1"/>
          <w:sz w:val="18"/>
          <w:szCs w:val="18"/>
        </w:rPr>
        <w:t xml:space="preserve"> en</w:t>
      </w:r>
      <w:r w:rsidR="00843CB2">
        <w:rPr>
          <w:rFonts w:ascii="Arial" w:hAnsi="Arial" w:cs="Arial"/>
          <w:color w:val="000000" w:themeColor="text1"/>
          <w:sz w:val="18"/>
          <w:szCs w:val="18"/>
        </w:rPr>
        <w:t>vironments in healthcare settings.</w:t>
      </w:r>
    </w:p>
    <w:p w14:paraId="61CDF17A" w14:textId="6C68C99A" w:rsidR="00761CA3" w:rsidRDefault="00761CA3" w:rsidP="006001F4">
      <w:pPr>
        <w:rPr>
          <w:rFonts w:ascii="Arial" w:hAnsi="Arial" w:cs="Arial"/>
          <w:color w:val="000000" w:themeColor="text1"/>
          <w:sz w:val="18"/>
          <w:szCs w:val="18"/>
        </w:rPr>
      </w:pPr>
      <w:r w:rsidRPr="00761CA3">
        <w:rPr>
          <w:rFonts w:ascii="Arial" w:hAnsi="Arial" w:cs="Arial"/>
          <w:color w:val="000000" w:themeColor="text1"/>
          <w:sz w:val="18"/>
          <w:szCs w:val="18"/>
        </w:rPr>
        <w:t xml:space="preserve">Our practice fully supports the NHS Sexual Safety Charter. This means </w:t>
      </w:r>
      <w:r>
        <w:rPr>
          <w:rFonts w:ascii="Arial" w:hAnsi="Arial" w:cs="Arial"/>
          <w:color w:val="000000" w:themeColor="text1"/>
          <w:sz w:val="18"/>
          <w:szCs w:val="18"/>
        </w:rPr>
        <w:t>that they</w:t>
      </w:r>
      <w:r w:rsidRPr="00761CA3">
        <w:rPr>
          <w:rFonts w:ascii="Arial" w:hAnsi="Arial" w:cs="Arial"/>
          <w:color w:val="000000" w:themeColor="text1"/>
          <w:sz w:val="18"/>
          <w:szCs w:val="18"/>
        </w:rPr>
        <w:t xml:space="preserve"> are committed to providing a safe, respectful environment for all patients, visitors and staff, where sexual harassment, abuse or inappropriate behaviour are never tolerated. If you ever feel unsafe, uncomfortable, or have concerns about sexual safety in any NHS setting – including our practice – please tell a member of staff as soon as you can. You will be listened to, taken seriously, and offered support, and we will follow clear procedures to protect you and others.</w:t>
      </w:r>
      <w:r w:rsidR="00E27C80">
        <w:rPr>
          <w:rFonts w:ascii="Arial" w:hAnsi="Arial" w:cs="Arial"/>
          <w:color w:val="000000" w:themeColor="text1"/>
          <w:sz w:val="18"/>
          <w:szCs w:val="18"/>
        </w:rPr>
        <w:t xml:space="preserve"> </w:t>
      </w:r>
    </w:p>
    <w:p w14:paraId="57206E19" w14:textId="1EB76002" w:rsidR="003274F1" w:rsidRPr="00E27C80" w:rsidRDefault="00E27C80" w:rsidP="006001F4">
      <w:pPr>
        <w:rPr>
          <w:rFonts w:ascii="Arial" w:hAnsi="Arial" w:cs="Arial"/>
          <w:b/>
          <w:bCs/>
          <w:color w:val="0070C0"/>
          <w:sz w:val="18"/>
          <w:szCs w:val="18"/>
        </w:rPr>
      </w:pPr>
      <w:r w:rsidRPr="00E27C80">
        <w:rPr>
          <w:rFonts w:ascii="Arial" w:hAnsi="Arial" w:cs="Arial"/>
          <w:b/>
          <w:bCs/>
          <w:color w:val="0070C0"/>
          <w:sz w:val="18"/>
          <w:szCs w:val="18"/>
        </w:rPr>
        <w:t>Chaperones</w:t>
      </w:r>
    </w:p>
    <w:p w14:paraId="6E438927" w14:textId="5A1B2209" w:rsidR="000736AC" w:rsidRDefault="00C95AFC" w:rsidP="006001F4">
      <w:pPr>
        <w:rPr>
          <w:rFonts w:ascii="Arial" w:hAnsi="Arial" w:cs="Arial"/>
          <w:color w:val="000000" w:themeColor="text1"/>
          <w:sz w:val="18"/>
          <w:szCs w:val="18"/>
        </w:rPr>
      </w:pPr>
      <w:r w:rsidRPr="00C95AFC">
        <w:rPr>
          <w:rFonts w:ascii="Arial" w:hAnsi="Arial" w:cs="Arial"/>
          <w:color w:val="000000" w:themeColor="text1"/>
          <w:sz w:val="18"/>
          <w:szCs w:val="18"/>
        </w:rPr>
        <w:t xml:space="preserve">A chaperone is a trained member of our team who can be present during an examination to provide support, reassurance and an extra layer of safety for both patients and clinicians. You are welcome to request a chaperone for any consultation, especially if an intimate examination is needed or if you simply feel more comfortable having someone else in the room. If a chaperone is not immediately available, we may offer to rearrange your appointment. </w:t>
      </w:r>
      <w:r w:rsidR="00FD34D1">
        <w:rPr>
          <w:rFonts w:ascii="Arial" w:hAnsi="Arial" w:cs="Arial"/>
          <w:color w:val="000000" w:themeColor="text1"/>
          <w:sz w:val="18"/>
          <w:szCs w:val="18"/>
        </w:rPr>
        <w:t xml:space="preserve"> All of our staff have received chaperone training and know what to expect in an examination. </w:t>
      </w:r>
      <w:r w:rsidRPr="00C95AFC">
        <w:rPr>
          <w:rFonts w:ascii="Arial" w:hAnsi="Arial" w:cs="Arial"/>
          <w:color w:val="000000" w:themeColor="text1"/>
          <w:sz w:val="18"/>
          <w:szCs w:val="18"/>
        </w:rPr>
        <w:t>Please let reception or the clinician know at any point if you would like a chaperone – your dignity, privacy and safety are our priority.</w:t>
      </w:r>
    </w:p>
    <w:p w14:paraId="604F43E7" w14:textId="685B4C3F" w:rsidR="000736AC" w:rsidRPr="00DB3DCB" w:rsidRDefault="00EB3CB7" w:rsidP="006001F4">
      <w:pPr>
        <w:rPr>
          <w:rFonts w:ascii="Arial" w:hAnsi="Arial" w:cs="Arial"/>
          <w:color w:val="000000" w:themeColor="text1"/>
          <w:sz w:val="18"/>
          <w:szCs w:val="18"/>
        </w:rPr>
      </w:pPr>
      <w:r>
        <w:rPr>
          <w:rFonts w:ascii="Arial" w:hAnsi="Arial" w:cs="Arial"/>
          <w:color w:val="000000" w:themeColor="text1"/>
          <w:sz w:val="18"/>
          <w:szCs w:val="18"/>
        </w:rPr>
        <w:t xml:space="preserve">You will note that we have added </w:t>
      </w:r>
      <w:r w:rsidR="00EA6673">
        <w:rPr>
          <w:rFonts w:ascii="Arial" w:hAnsi="Arial" w:cs="Arial"/>
          <w:color w:val="000000" w:themeColor="text1"/>
          <w:sz w:val="18"/>
          <w:szCs w:val="18"/>
        </w:rPr>
        <w:t>information about chaperones and a warning about any sort of harassment or abuse to our telephone welcome message.</w:t>
      </w:r>
    </w:p>
    <w:p w14:paraId="787D1CCF" w14:textId="31C07100" w:rsidR="00906D82" w:rsidRDefault="00DD5944" w:rsidP="006001F4">
      <w:pPr>
        <w:rPr>
          <w:rFonts w:ascii="Arial" w:hAnsi="Arial" w:cs="Arial"/>
          <w:color w:val="000000" w:themeColor="text1"/>
          <w:sz w:val="18"/>
          <w:szCs w:val="18"/>
        </w:rPr>
      </w:pPr>
      <w:r>
        <w:rPr>
          <w:rFonts w:ascii="Arial" w:hAnsi="Arial" w:cs="Arial"/>
          <w:color w:val="000000" w:themeColor="text1"/>
          <w:sz w:val="18"/>
          <w:szCs w:val="18"/>
        </w:rPr>
        <w:t xml:space="preserve">Just as the little snowdrops blooming in the grounds bring a sign of </w:t>
      </w:r>
      <w:r w:rsidR="00BF0FA4">
        <w:rPr>
          <w:rFonts w:ascii="Arial" w:hAnsi="Arial" w:cs="Arial"/>
          <w:color w:val="000000" w:themeColor="text1"/>
          <w:sz w:val="18"/>
          <w:szCs w:val="18"/>
        </w:rPr>
        <w:t>spring,</w:t>
      </w:r>
      <w:r w:rsidR="00870628">
        <w:rPr>
          <w:rFonts w:ascii="Arial" w:hAnsi="Arial" w:cs="Arial"/>
          <w:color w:val="000000" w:themeColor="text1"/>
          <w:sz w:val="18"/>
          <w:szCs w:val="18"/>
        </w:rPr>
        <w:t xml:space="preserve"> they also confirm that everything is fin</w:t>
      </w:r>
      <w:r w:rsidR="009A0D8A">
        <w:rPr>
          <w:rFonts w:ascii="Arial" w:hAnsi="Arial" w:cs="Arial"/>
          <w:color w:val="000000" w:themeColor="text1"/>
          <w:sz w:val="18"/>
          <w:szCs w:val="18"/>
        </w:rPr>
        <w:t>e at New Longton Surgery.</w:t>
      </w:r>
    </w:p>
    <w:p w14:paraId="517780A6" w14:textId="6F6AEE5C" w:rsidR="00DB3DCB" w:rsidRPr="00906D82" w:rsidRDefault="00DB3DCB" w:rsidP="006001F4">
      <w:pPr>
        <w:rPr>
          <w:rFonts w:ascii="Arial" w:hAnsi="Arial" w:cs="Arial"/>
          <w:color w:val="000000" w:themeColor="text1"/>
          <w:sz w:val="18"/>
          <w:szCs w:val="18"/>
        </w:rPr>
      </w:pPr>
      <w:r>
        <w:rPr>
          <w:rFonts w:ascii="Arial" w:hAnsi="Arial" w:cs="Arial"/>
          <w:b/>
          <w:bCs/>
          <w:i/>
          <w:iCs/>
          <w:color w:val="000000" w:themeColor="text1"/>
        </w:rPr>
        <w:t>T</w:t>
      </w:r>
      <w:r w:rsidRPr="00267A7D">
        <w:rPr>
          <w:rFonts w:ascii="Arial" w:hAnsi="Arial" w:cs="Arial"/>
          <w:b/>
          <w:bCs/>
          <w:i/>
          <w:iCs/>
          <w:color w:val="000000" w:themeColor="text1"/>
        </w:rPr>
        <w:t>his newsletter has been complied by Janet Edwards</w:t>
      </w:r>
      <w:r>
        <w:rPr>
          <w:rFonts w:ascii="Arial" w:hAnsi="Arial" w:cs="Arial"/>
          <w:b/>
          <w:bCs/>
          <w:i/>
          <w:iCs/>
          <w:color w:val="000000" w:themeColor="text1"/>
        </w:rPr>
        <w:t>,</w:t>
      </w:r>
      <w:r w:rsidRPr="00267A7D">
        <w:rPr>
          <w:rFonts w:ascii="Arial" w:hAnsi="Arial" w:cs="Arial"/>
          <w:b/>
          <w:bCs/>
          <w:i/>
          <w:iCs/>
          <w:color w:val="000000" w:themeColor="text1"/>
        </w:rPr>
        <w:t xml:space="preserve"> member of the Participation Group in conjunction with the staff of New Longton Surgery</w:t>
      </w:r>
      <w:r>
        <w:rPr>
          <w:rFonts w:ascii="Arial" w:hAnsi="Arial" w:cs="Arial"/>
          <w:b/>
          <w:bCs/>
          <w:i/>
          <w:iCs/>
          <w:color w:val="000000" w:themeColor="text1"/>
        </w:rPr>
        <w:t xml:space="preserve"> February 2026</w:t>
      </w:r>
    </w:p>
    <w:p w14:paraId="769865B4" w14:textId="3EC9FC53" w:rsidR="008A02B5" w:rsidRPr="00760B04" w:rsidRDefault="00760B04" w:rsidP="003D21A3">
      <w:pPr>
        <w:rPr>
          <w:rFonts w:ascii="Arial" w:hAnsi="Arial" w:cs="Arial"/>
          <w:color w:val="000000" w:themeColor="text1"/>
          <w:sz w:val="18"/>
          <w:szCs w:val="18"/>
        </w:rPr>
      </w:pPr>
      <w:r w:rsidRPr="00760B04">
        <w:rPr>
          <w:rFonts w:ascii="Arial" w:hAnsi="Arial" w:cs="Arial"/>
          <w:color w:val="000000" w:themeColor="text1"/>
          <w:sz w:val="18"/>
          <w:szCs w:val="18"/>
        </w:rPr>
        <w:t>You are warmly invited to join our Patient Participation Group (PPG), where patients and practice staff work together to improve our services and help shape how care is delivered in our surgery – if you’re interested, please ask reception or check our website for details on how to get involved</w:t>
      </w:r>
      <w:r>
        <w:rPr>
          <w:rFonts w:ascii="Arial" w:hAnsi="Arial" w:cs="Arial"/>
          <w:color w:val="000000" w:themeColor="text1"/>
          <w:sz w:val="18"/>
          <w:szCs w:val="18"/>
        </w:rPr>
        <w:t xml:space="preserve"> </w:t>
      </w:r>
    </w:p>
    <w:sectPr w:rsidR="008A02B5" w:rsidRPr="00760B04" w:rsidSect="00B4015A">
      <w:footerReference w:type="even" r:id="rId12"/>
      <w:footerReference w:type="default" r:id="rId13"/>
      <w:pgSz w:w="11906" w:h="16838"/>
      <w:pgMar w:top="1440" w:right="1440" w:bottom="1440" w:left="1440" w:header="708" w:footer="708" w:gutter="0"/>
      <w:pgBorders w:offsetFrom="page">
        <w:top w:val="single" w:sz="48" w:space="24" w:color="0070C0"/>
        <w:left w:val="single" w:sz="48" w:space="24" w:color="0070C0"/>
        <w:bottom w:val="single" w:sz="48" w:space="24" w:color="0070C0"/>
        <w:right w:val="single" w:sz="4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300F" w14:textId="77777777" w:rsidR="000940AD" w:rsidRDefault="000940AD" w:rsidP="00B540C0">
      <w:pPr>
        <w:spacing w:after="0" w:line="240" w:lineRule="auto"/>
      </w:pPr>
      <w:r>
        <w:separator/>
      </w:r>
    </w:p>
  </w:endnote>
  <w:endnote w:type="continuationSeparator" w:id="0">
    <w:p w14:paraId="292A4506" w14:textId="77777777" w:rsidR="000940AD" w:rsidRDefault="000940AD" w:rsidP="00B5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3665220"/>
      <w:docPartObj>
        <w:docPartGallery w:val="Page Numbers (Bottom of Page)"/>
        <w:docPartUnique/>
      </w:docPartObj>
    </w:sdtPr>
    <w:sdtEndPr>
      <w:rPr>
        <w:rStyle w:val="PageNumber"/>
      </w:rPr>
    </w:sdtEndPr>
    <w:sdtContent>
      <w:p w14:paraId="2B528BE8" w14:textId="77777777" w:rsidR="00B540C0" w:rsidRDefault="00B540C0" w:rsidP="006E7E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CE0020" w14:textId="77777777" w:rsidR="00B540C0" w:rsidRDefault="00B540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4559976"/>
      <w:docPartObj>
        <w:docPartGallery w:val="Page Numbers (Bottom of Page)"/>
        <w:docPartUnique/>
      </w:docPartObj>
    </w:sdtPr>
    <w:sdtEndPr>
      <w:rPr>
        <w:rStyle w:val="PageNumber"/>
      </w:rPr>
    </w:sdtEndPr>
    <w:sdtContent>
      <w:p w14:paraId="1BD83988" w14:textId="77777777" w:rsidR="00B540C0" w:rsidRDefault="00B540C0" w:rsidP="006E7E8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23C6BC" w14:textId="77777777" w:rsidR="00B540C0" w:rsidRDefault="00B54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496B6" w14:textId="77777777" w:rsidR="000940AD" w:rsidRDefault="000940AD" w:rsidP="00B540C0">
      <w:pPr>
        <w:spacing w:after="0" w:line="240" w:lineRule="auto"/>
      </w:pPr>
      <w:r>
        <w:separator/>
      </w:r>
    </w:p>
  </w:footnote>
  <w:footnote w:type="continuationSeparator" w:id="0">
    <w:p w14:paraId="4858115D" w14:textId="77777777" w:rsidR="000940AD" w:rsidRDefault="000940AD" w:rsidP="00B54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60EAE"/>
    <w:multiLevelType w:val="multilevel"/>
    <w:tmpl w:val="A71EB5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6E649F"/>
    <w:multiLevelType w:val="multilevel"/>
    <w:tmpl w:val="064020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9023772">
    <w:abstractNumId w:val="1"/>
  </w:num>
  <w:num w:numId="2" w16cid:durableId="190266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887"/>
    <w:rsid w:val="00017A3A"/>
    <w:rsid w:val="00034CD0"/>
    <w:rsid w:val="00056289"/>
    <w:rsid w:val="00071AA4"/>
    <w:rsid w:val="000736AC"/>
    <w:rsid w:val="000940AD"/>
    <w:rsid w:val="000A7972"/>
    <w:rsid w:val="00103BDB"/>
    <w:rsid w:val="0011087E"/>
    <w:rsid w:val="00127A18"/>
    <w:rsid w:val="002443C5"/>
    <w:rsid w:val="002C2963"/>
    <w:rsid w:val="002C7C10"/>
    <w:rsid w:val="002F17E3"/>
    <w:rsid w:val="00310AE1"/>
    <w:rsid w:val="003274F1"/>
    <w:rsid w:val="0034723A"/>
    <w:rsid w:val="00394CDF"/>
    <w:rsid w:val="00397A56"/>
    <w:rsid w:val="003A19AA"/>
    <w:rsid w:val="003D21A3"/>
    <w:rsid w:val="003F51D0"/>
    <w:rsid w:val="00406697"/>
    <w:rsid w:val="00422B9F"/>
    <w:rsid w:val="00437AE9"/>
    <w:rsid w:val="00457110"/>
    <w:rsid w:val="00490542"/>
    <w:rsid w:val="004B2F49"/>
    <w:rsid w:val="004D2E3F"/>
    <w:rsid w:val="004F7887"/>
    <w:rsid w:val="0058754E"/>
    <w:rsid w:val="005C55BF"/>
    <w:rsid w:val="005D3B7D"/>
    <w:rsid w:val="006001F4"/>
    <w:rsid w:val="006A328A"/>
    <w:rsid w:val="006E52D0"/>
    <w:rsid w:val="006F02AE"/>
    <w:rsid w:val="007064C3"/>
    <w:rsid w:val="00760B04"/>
    <w:rsid w:val="00761CA3"/>
    <w:rsid w:val="007919B6"/>
    <w:rsid w:val="007A69C5"/>
    <w:rsid w:val="00824A55"/>
    <w:rsid w:val="00834CDA"/>
    <w:rsid w:val="00843CB2"/>
    <w:rsid w:val="00870628"/>
    <w:rsid w:val="00893FBF"/>
    <w:rsid w:val="008A02B5"/>
    <w:rsid w:val="00906D82"/>
    <w:rsid w:val="0093175E"/>
    <w:rsid w:val="009A0D8A"/>
    <w:rsid w:val="009B40DE"/>
    <w:rsid w:val="009D4F23"/>
    <w:rsid w:val="00A037BC"/>
    <w:rsid w:val="00A2649A"/>
    <w:rsid w:val="00A423A5"/>
    <w:rsid w:val="00A6694A"/>
    <w:rsid w:val="00B018D4"/>
    <w:rsid w:val="00B07363"/>
    <w:rsid w:val="00B10B1B"/>
    <w:rsid w:val="00B4015A"/>
    <w:rsid w:val="00B540C0"/>
    <w:rsid w:val="00B8325B"/>
    <w:rsid w:val="00BB1525"/>
    <w:rsid w:val="00BD2A62"/>
    <w:rsid w:val="00BF0FA4"/>
    <w:rsid w:val="00C174D8"/>
    <w:rsid w:val="00C25079"/>
    <w:rsid w:val="00C82623"/>
    <w:rsid w:val="00C95AFC"/>
    <w:rsid w:val="00CA001F"/>
    <w:rsid w:val="00CE2AE5"/>
    <w:rsid w:val="00CE7B2B"/>
    <w:rsid w:val="00CF7D79"/>
    <w:rsid w:val="00D0097B"/>
    <w:rsid w:val="00D22CFD"/>
    <w:rsid w:val="00D55AEE"/>
    <w:rsid w:val="00DB3DCB"/>
    <w:rsid w:val="00DB56B0"/>
    <w:rsid w:val="00DD5944"/>
    <w:rsid w:val="00E20947"/>
    <w:rsid w:val="00E27C80"/>
    <w:rsid w:val="00E76A97"/>
    <w:rsid w:val="00E9771F"/>
    <w:rsid w:val="00EA6673"/>
    <w:rsid w:val="00EB3CB7"/>
    <w:rsid w:val="00F6089D"/>
    <w:rsid w:val="00FC5F95"/>
    <w:rsid w:val="00FD34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2B8B6"/>
  <w15:chartTrackingRefBased/>
  <w15:docId w15:val="{33EEF4D3-DBF1-B64F-90BE-1E26B888C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A55"/>
    <w:pPr>
      <w:spacing w:after="180" w:line="274" w:lineRule="auto"/>
    </w:pPr>
  </w:style>
  <w:style w:type="paragraph" w:styleId="Heading1">
    <w:name w:val="heading 1"/>
    <w:basedOn w:val="Normal"/>
    <w:next w:val="Normal"/>
    <w:link w:val="Heading1Char"/>
    <w:uiPriority w:val="9"/>
    <w:qFormat/>
    <w:rsid w:val="00824A55"/>
    <w:pPr>
      <w:keepNext/>
      <w:keepLines/>
      <w:spacing w:before="360" w:after="0" w:line="240" w:lineRule="auto"/>
      <w:outlineLvl w:val="0"/>
    </w:pPr>
    <w:rPr>
      <w:rFonts w:asciiTheme="majorHAnsi" w:eastAsiaTheme="majorEastAsia" w:hAnsiTheme="majorHAnsi" w:cstheme="majorBidi"/>
      <w:bCs/>
      <w:color w:val="44546A" w:themeColor="text2"/>
      <w:sz w:val="32"/>
      <w:szCs w:val="28"/>
    </w:rPr>
  </w:style>
  <w:style w:type="paragraph" w:styleId="Heading2">
    <w:name w:val="heading 2"/>
    <w:basedOn w:val="Normal"/>
    <w:next w:val="Normal"/>
    <w:link w:val="Heading2Char"/>
    <w:uiPriority w:val="9"/>
    <w:semiHidden/>
    <w:unhideWhenUsed/>
    <w:qFormat/>
    <w:rsid w:val="00824A55"/>
    <w:pPr>
      <w:keepNext/>
      <w:keepLines/>
      <w:spacing w:before="120" w:after="0" w:line="240" w:lineRule="auto"/>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semiHidden/>
    <w:unhideWhenUsed/>
    <w:qFormat/>
    <w:rsid w:val="00824A55"/>
    <w:pPr>
      <w:keepNext/>
      <w:keepLines/>
      <w:spacing w:before="20" w:after="0" w:line="240" w:lineRule="auto"/>
      <w:outlineLvl w:val="2"/>
    </w:pPr>
    <w:rPr>
      <w:rFonts w:eastAsiaTheme="majorEastAsia" w:cstheme="majorBidi"/>
      <w:b/>
      <w:bCs/>
      <w:color w:val="44546A" w:themeColor="text2"/>
      <w:sz w:val="24"/>
    </w:rPr>
  </w:style>
  <w:style w:type="paragraph" w:styleId="Heading4">
    <w:name w:val="heading 4"/>
    <w:basedOn w:val="Normal"/>
    <w:next w:val="Normal"/>
    <w:link w:val="Heading4Char"/>
    <w:uiPriority w:val="9"/>
    <w:semiHidden/>
    <w:unhideWhenUsed/>
    <w:qFormat/>
    <w:rsid w:val="00824A55"/>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824A55"/>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824A55"/>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824A55"/>
    <w:pPr>
      <w:keepNext/>
      <w:keepLines/>
      <w:spacing w:before="200" w:after="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824A55"/>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824A55"/>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Name">
    <w:name w:val="Personal Name"/>
    <w:basedOn w:val="Title"/>
    <w:qFormat/>
    <w:rsid w:val="00824A55"/>
    <w:rPr>
      <w:b/>
      <w:caps/>
      <w:color w:val="000000"/>
      <w:sz w:val="28"/>
      <w:szCs w:val="28"/>
    </w:rPr>
  </w:style>
  <w:style w:type="paragraph" w:styleId="Title">
    <w:name w:val="Title"/>
    <w:basedOn w:val="Normal"/>
    <w:next w:val="Normal"/>
    <w:link w:val="TitleChar"/>
    <w:uiPriority w:val="10"/>
    <w:qFormat/>
    <w:rsid w:val="00824A55"/>
    <w:pPr>
      <w:spacing w:after="120" w:line="240" w:lineRule="auto"/>
      <w:contextualSpacing/>
    </w:pPr>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TitleChar">
    <w:name w:val="Title Char"/>
    <w:basedOn w:val="DefaultParagraphFont"/>
    <w:link w:val="Title"/>
    <w:uiPriority w:val="10"/>
    <w:rsid w:val="00824A55"/>
    <w:rPr>
      <w:rFonts w:asciiTheme="majorHAnsi" w:eastAsiaTheme="majorEastAsia" w:hAnsiTheme="majorHAnsi" w:cstheme="majorBidi"/>
      <w:color w:val="44546A" w:themeColor="text2"/>
      <w:spacing w:val="30"/>
      <w:kern w:val="28"/>
      <w:sz w:val="72"/>
      <w:szCs w:val="52"/>
      <w14:ligatures w14:val="standard"/>
      <w14:numForm w14:val="oldStyle"/>
    </w:rPr>
  </w:style>
  <w:style w:type="character" w:customStyle="1" w:styleId="Heading1Char">
    <w:name w:val="Heading 1 Char"/>
    <w:basedOn w:val="DefaultParagraphFont"/>
    <w:link w:val="Heading1"/>
    <w:uiPriority w:val="9"/>
    <w:rsid w:val="00824A55"/>
    <w:rPr>
      <w:rFonts w:asciiTheme="majorHAnsi" w:eastAsiaTheme="majorEastAsia" w:hAnsiTheme="majorHAnsi" w:cstheme="majorBidi"/>
      <w:bCs/>
      <w:color w:val="44546A" w:themeColor="text2"/>
      <w:sz w:val="32"/>
      <w:szCs w:val="28"/>
    </w:rPr>
  </w:style>
  <w:style w:type="character" w:customStyle="1" w:styleId="Heading2Char">
    <w:name w:val="Heading 2 Char"/>
    <w:basedOn w:val="DefaultParagraphFont"/>
    <w:link w:val="Heading2"/>
    <w:uiPriority w:val="9"/>
    <w:semiHidden/>
    <w:rsid w:val="00824A55"/>
    <w:rPr>
      <w:rFonts w:asciiTheme="majorHAnsi" w:eastAsiaTheme="majorEastAsia" w:hAnsiTheme="majorHAnsi" w:cstheme="majorBidi"/>
      <w:b/>
      <w:bCs/>
      <w:color w:val="A5A5A5" w:themeColor="accent3"/>
      <w:sz w:val="28"/>
      <w:szCs w:val="26"/>
    </w:rPr>
  </w:style>
  <w:style w:type="character" w:customStyle="1" w:styleId="Heading3Char">
    <w:name w:val="Heading 3 Char"/>
    <w:basedOn w:val="DefaultParagraphFont"/>
    <w:link w:val="Heading3"/>
    <w:uiPriority w:val="9"/>
    <w:semiHidden/>
    <w:rsid w:val="00824A55"/>
    <w:rPr>
      <w:rFonts w:eastAsiaTheme="majorEastAsia" w:cstheme="majorBidi"/>
      <w:b/>
      <w:bCs/>
      <w:color w:val="44546A" w:themeColor="text2"/>
      <w:sz w:val="24"/>
    </w:rPr>
  </w:style>
  <w:style w:type="character" w:customStyle="1" w:styleId="Heading4Char">
    <w:name w:val="Heading 4 Char"/>
    <w:basedOn w:val="DefaultParagraphFont"/>
    <w:link w:val="Heading4"/>
    <w:uiPriority w:val="9"/>
    <w:semiHidden/>
    <w:rsid w:val="00824A55"/>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824A55"/>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824A55"/>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824A55"/>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824A55"/>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824A55"/>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824A55"/>
    <w:pPr>
      <w:spacing w:line="240" w:lineRule="auto"/>
    </w:pPr>
    <w:rPr>
      <w:rFonts w:eastAsiaTheme="minorEastAsia"/>
      <w:b/>
      <w:bCs/>
      <w:smallCaps/>
      <w:color w:val="44546A" w:themeColor="text2"/>
      <w:spacing w:val="6"/>
      <w:szCs w:val="18"/>
    </w:rPr>
  </w:style>
  <w:style w:type="paragraph" w:styleId="Subtitle">
    <w:name w:val="Subtitle"/>
    <w:basedOn w:val="Normal"/>
    <w:next w:val="Normal"/>
    <w:link w:val="SubtitleChar"/>
    <w:uiPriority w:val="11"/>
    <w:qFormat/>
    <w:rsid w:val="00824A55"/>
    <w:pPr>
      <w:numPr>
        <w:ilvl w:val="1"/>
      </w:numPr>
    </w:pPr>
    <w:rPr>
      <w:rFonts w:eastAsiaTheme="majorEastAsia" w:cstheme="majorBidi"/>
      <w:iCs/>
      <w:color w:val="50637D" w:themeColor="text2" w:themeTint="E6"/>
      <w:sz w:val="32"/>
      <w:szCs w:val="24"/>
      <w14:ligatures w14:val="standard"/>
    </w:rPr>
  </w:style>
  <w:style w:type="character" w:customStyle="1" w:styleId="SubtitleChar">
    <w:name w:val="Subtitle Char"/>
    <w:basedOn w:val="DefaultParagraphFont"/>
    <w:link w:val="Subtitle"/>
    <w:uiPriority w:val="11"/>
    <w:rsid w:val="00824A55"/>
    <w:rPr>
      <w:rFonts w:eastAsiaTheme="majorEastAsia" w:cstheme="majorBidi"/>
      <w:iCs/>
      <w:color w:val="50637D" w:themeColor="text2" w:themeTint="E6"/>
      <w:sz w:val="32"/>
      <w:szCs w:val="24"/>
      <w14:ligatures w14:val="standard"/>
    </w:rPr>
  </w:style>
  <w:style w:type="character" w:styleId="Strong">
    <w:name w:val="Strong"/>
    <w:basedOn w:val="DefaultParagraphFont"/>
    <w:uiPriority w:val="22"/>
    <w:qFormat/>
    <w:rsid w:val="00824A55"/>
    <w:rPr>
      <w:b/>
      <w:bCs/>
      <w:color w:val="50637D" w:themeColor="text2" w:themeTint="E6"/>
    </w:rPr>
  </w:style>
  <w:style w:type="character" w:styleId="Emphasis">
    <w:name w:val="Emphasis"/>
    <w:basedOn w:val="DefaultParagraphFont"/>
    <w:uiPriority w:val="20"/>
    <w:qFormat/>
    <w:rsid w:val="00824A55"/>
    <w:rPr>
      <w:b w:val="0"/>
      <w:i/>
      <w:iCs/>
      <w:color w:val="44546A" w:themeColor="text2"/>
    </w:rPr>
  </w:style>
  <w:style w:type="paragraph" w:styleId="NoSpacing">
    <w:name w:val="No Spacing"/>
    <w:link w:val="NoSpacingChar"/>
    <w:uiPriority w:val="1"/>
    <w:qFormat/>
    <w:rsid w:val="00824A55"/>
    <w:pPr>
      <w:spacing w:after="0" w:line="240" w:lineRule="auto"/>
    </w:pPr>
  </w:style>
  <w:style w:type="character" w:customStyle="1" w:styleId="NoSpacingChar">
    <w:name w:val="No Spacing Char"/>
    <w:basedOn w:val="DefaultParagraphFont"/>
    <w:link w:val="NoSpacing"/>
    <w:uiPriority w:val="1"/>
    <w:rsid w:val="00824A55"/>
  </w:style>
  <w:style w:type="paragraph" w:styleId="ListParagraph">
    <w:name w:val="List Paragraph"/>
    <w:basedOn w:val="Normal"/>
    <w:uiPriority w:val="34"/>
    <w:qFormat/>
    <w:rsid w:val="00824A55"/>
    <w:pPr>
      <w:spacing w:line="240" w:lineRule="auto"/>
      <w:ind w:left="720" w:hanging="288"/>
      <w:contextualSpacing/>
    </w:pPr>
    <w:rPr>
      <w:color w:val="44546A" w:themeColor="text2"/>
    </w:rPr>
  </w:style>
  <w:style w:type="paragraph" w:styleId="Quote">
    <w:name w:val="Quote"/>
    <w:basedOn w:val="Normal"/>
    <w:next w:val="Normal"/>
    <w:link w:val="QuoteChar"/>
    <w:uiPriority w:val="29"/>
    <w:qFormat/>
    <w:rsid w:val="00824A55"/>
    <w:pPr>
      <w:pBdr>
        <w:left w:val="single" w:sz="48" w:space="13" w:color="4472C4" w:themeColor="accent1"/>
      </w:pBdr>
      <w:spacing w:after="0" w:line="360" w:lineRule="auto"/>
    </w:pPr>
    <w:rPr>
      <w:rFonts w:asciiTheme="majorHAnsi" w:eastAsiaTheme="minorEastAsia" w:hAnsiTheme="majorHAnsi"/>
      <w:b/>
      <w:i/>
      <w:iCs/>
      <w:color w:val="4472C4" w:themeColor="accent1"/>
      <w:sz w:val="24"/>
    </w:rPr>
  </w:style>
  <w:style w:type="character" w:customStyle="1" w:styleId="QuoteChar">
    <w:name w:val="Quote Char"/>
    <w:basedOn w:val="DefaultParagraphFont"/>
    <w:link w:val="Quote"/>
    <w:uiPriority w:val="29"/>
    <w:rsid w:val="00824A55"/>
    <w:rPr>
      <w:rFonts w:asciiTheme="majorHAnsi" w:eastAsiaTheme="minorEastAsia" w:hAnsiTheme="majorHAnsi"/>
      <w:b/>
      <w:i/>
      <w:iCs/>
      <w:color w:val="4472C4" w:themeColor="accent1"/>
      <w:sz w:val="24"/>
    </w:rPr>
  </w:style>
  <w:style w:type="paragraph" w:styleId="IntenseQuote">
    <w:name w:val="Intense Quote"/>
    <w:basedOn w:val="Normal"/>
    <w:next w:val="Normal"/>
    <w:link w:val="IntenseQuoteChar"/>
    <w:uiPriority w:val="30"/>
    <w:qFormat/>
    <w:rsid w:val="00824A55"/>
    <w:pPr>
      <w:pBdr>
        <w:left w:val="single" w:sz="48" w:space="13" w:color="ED7D31" w:themeColor="accent2"/>
      </w:pBdr>
      <w:spacing w:before="240" w:after="120" w:line="300" w:lineRule="auto"/>
    </w:pPr>
    <w:rPr>
      <w:rFonts w:eastAsiaTheme="minorEastAsia"/>
      <w:b/>
      <w:bCs/>
      <w:i/>
      <w:iCs/>
      <w:color w:val="ED7D31" w:themeColor="accent2"/>
      <w:sz w:val="26"/>
      <w14:ligatures w14:val="standard"/>
      <w14:numForm w14:val="oldStyle"/>
    </w:rPr>
  </w:style>
  <w:style w:type="character" w:customStyle="1" w:styleId="IntenseQuoteChar">
    <w:name w:val="Intense Quote Char"/>
    <w:basedOn w:val="DefaultParagraphFont"/>
    <w:link w:val="IntenseQuote"/>
    <w:uiPriority w:val="30"/>
    <w:rsid w:val="00824A55"/>
    <w:rPr>
      <w:rFonts w:eastAsiaTheme="minorEastAsia"/>
      <w:b/>
      <w:bCs/>
      <w:i/>
      <w:iCs/>
      <w:color w:val="ED7D31" w:themeColor="accent2"/>
      <w:sz w:val="26"/>
      <w14:ligatures w14:val="standard"/>
      <w14:numForm w14:val="oldStyle"/>
    </w:rPr>
  </w:style>
  <w:style w:type="character" w:styleId="SubtleEmphasis">
    <w:name w:val="Subtle Emphasis"/>
    <w:basedOn w:val="DefaultParagraphFont"/>
    <w:uiPriority w:val="19"/>
    <w:qFormat/>
    <w:rsid w:val="00824A55"/>
    <w:rPr>
      <w:i/>
      <w:iCs/>
      <w:color w:val="000000"/>
    </w:rPr>
  </w:style>
  <w:style w:type="character" w:styleId="IntenseEmphasis">
    <w:name w:val="Intense Emphasis"/>
    <w:basedOn w:val="DefaultParagraphFont"/>
    <w:uiPriority w:val="21"/>
    <w:qFormat/>
    <w:rsid w:val="00824A55"/>
    <w:rPr>
      <w:b/>
      <w:bCs/>
      <w:i/>
      <w:iCs/>
      <w:color w:val="44546A" w:themeColor="text2"/>
    </w:rPr>
  </w:style>
  <w:style w:type="character" w:styleId="SubtleReference">
    <w:name w:val="Subtle Reference"/>
    <w:basedOn w:val="DefaultParagraphFont"/>
    <w:uiPriority w:val="31"/>
    <w:qFormat/>
    <w:rsid w:val="00824A55"/>
    <w:rPr>
      <w:smallCaps/>
      <w:color w:val="000000"/>
      <w:u w:val="single"/>
    </w:rPr>
  </w:style>
  <w:style w:type="character" w:styleId="IntenseReference">
    <w:name w:val="Intense Reference"/>
    <w:basedOn w:val="DefaultParagraphFont"/>
    <w:uiPriority w:val="32"/>
    <w:qFormat/>
    <w:rsid w:val="00824A55"/>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824A55"/>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824A55"/>
    <w:pPr>
      <w:spacing w:before="480" w:line="264" w:lineRule="auto"/>
      <w:outlineLvl w:val="9"/>
    </w:pPr>
    <w:rPr>
      <w:b/>
    </w:rPr>
  </w:style>
  <w:style w:type="paragraph" w:styleId="Footer">
    <w:name w:val="footer"/>
    <w:basedOn w:val="Normal"/>
    <w:link w:val="FooterChar"/>
    <w:uiPriority w:val="99"/>
    <w:unhideWhenUsed/>
    <w:rsid w:val="00B54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0C0"/>
  </w:style>
  <w:style w:type="character" w:styleId="PageNumber">
    <w:name w:val="page number"/>
    <w:basedOn w:val="DefaultParagraphFont"/>
    <w:uiPriority w:val="99"/>
    <w:semiHidden/>
    <w:unhideWhenUsed/>
    <w:rsid w:val="00B540C0"/>
  </w:style>
  <w:style w:type="character" w:styleId="Hyperlink">
    <w:name w:val="Hyperlink"/>
    <w:basedOn w:val="DefaultParagraphFont"/>
    <w:uiPriority w:val="99"/>
    <w:unhideWhenUsed/>
    <w:rsid w:val="00103BDB"/>
    <w:rPr>
      <w:color w:val="0563C1" w:themeColor="hyperlink"/>
      <w:u w:val="single"/>
    </w:rPr>
  </w:style>
  <w:style w:type="character" w:styleId="UnresolvedMention">
    <w:name w:val="Unresolved Mention"/>
    <w:basedOn w:val="DefaultParagraphFont"/>
    <w:uiPriority w:val="99"/>
    <w:semiHidden/>
    <w:unhideWhenUsed/>
    <w:rsid w:val="00103BDB"/>
    <w:rPr>
      <w:color w:val="605E5C"/>
      <w:shd w:val="clear" w:color="auto" w:fill="E1DFDD"/>
    </w:rPr>
  </w:style>
  <w:style w:type="paragraph" w:styleId="Header">
    <w:name w:val="header"/>
    <w:basedOn w:val="Normal"/>
    <w:link w:val="HeaderChar"/>
    <w:uiPriority w:val="99"/>
    <w:semiHidden/>
    <w:unhideWhenUsed/>
    <w:rsid w:val="00761CA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61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wlongtonsurgery.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9a01287-38c0-4ae0-9ccf-bf93bd314490">
      <Terms xmlns="http://schemas.microsoft.com/office/infopath/2007/PartnerControls"/>
    </lcf76f155ced4ddcb4097134ff3c332f>
    <TaxCatchAll xmlns="2797bad9-76a4-4e26-a92b-93f84a4c2d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5CD90100345439B845CEC0606B037" ma:contentTypeVersion="16" ma:contentTypeDescription="Create a new document." ma:contentTypeScope="" ma:versionID="e3d1a47cd4c380db41e5ca5f62e6f2c5">
  <xsd:schema xmlns:xsd="http://www.w3.org/2001/XMLSchema" xmlns:xs="http://www.w3.org/2001/XMLSchema" xmlns:p="http://schemas.microsoft.com/office/2006/metadata/properties" xmlns:ns1="http://schemas.microsoft.com/sharepoint/v3" xmlns:ns2="a9a01287-38c0-4ae0-9ccf-bf93bd314490" xmlns:ns3="2797bad9-76a4-4e26-a92b-93f84a4c2d57" targetNamespace="http://schemas.microsoft.com/office/2006/metadata/properties" ma:root="true" ma:fieldsID="7c86c168f98f003ee0e5aeb789a2cfd4" ns1:_="" ns2:_="" ns3:_="">
    <xsd:import namespace="http://schemas.microsoft.com/sharepoint/v3"/>
    <xsd:import namespace="a9a01287-38c0-4ae0-9ccf-bf93bd314490"/>
    <xsd:import namespace="2797bad9-76a4-4e26-a92b-93f84a4c2d5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a01287-38c0-4ae0-9ccf-bf93bd3144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97bad9-76a4-4e26-a92b-93f84a4c2d5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fad1b7f-a859-49b6-b3f0-c183f9437fe9}" ma:internalName="TaxCatchAll" ma:showField="CatchAllData" ma:web="2797bad9-76a4-4e26-a92b-93f84a4c2d5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5974F-DFCB-E844-8F6A-7C1A287D2E43}">
  <ds:schemaRefs>
    <ds:schemaRef ds:uri="http://schemas.openxmlformats.org/officeDocument/2006/bibliography"/>
  </ds:schemaRefs>
</ds:datastoreItem>
</file>

<file path=customXml/itemProps2.xml><?xml version="1.0" encoding="utf-8"?>
<ds:datastoreItem xmlns:ds="http://schemas.openxmlformats.org/officeDocument/2006/customXml" ds:itemID="{742CE54F-E1F1-4846-BFE2-75EB8634DA1A}">
  <ds:schemaRefs>
    <ds:schemaRef ds:uri="http://schemas.microsoft.com/office/2006/metadata/properties"/>
    <ds:schemaRef ds:uri="http://schemas.microsoft.com/office/infopath/2007/PartnerControls"/>
    <ds:schemaRef ds:uri="http://schemas.microsoft.com/sharepoint/v3"/>
    <ds:schemaRef ds:uri="a9a01287-38c0-4ae0-9ccf-bf93bd314490"/>
    <ds:schemaRef ds:uri="2797bad9-76a4-4e26-a92b-93f84a4c2d57"/>
  </ds:schemaRefs>
</ds:datastoreItem>
</file>

<file path=customXml/itemProps3.xml><?xml version="1.0" encoding="utf-8"?>
<ds:datastoreItem xmlns:ds="http://schemas.openxmlformats.org/officeDocument/2006/customXml" ds:itemID="{65FA9795-0051-4D92-9603-A43F3F0EA7DC}">
  <ds:schemaRefs>
    <ds:schemaRef ds:uri="http://schemas.microsoft.com/sharepoint/v3/contenttype/forms"/>
  </ds:schemaRefs>
</ds:datastoreItem>
</file>

<file path=customXml/itemProps4.xml><?xml version="1.0" encoding="utf-8"?>
<ds:datastoreItem xmlns:ds="http://schemas.openxmlformats.org/officeDocument/2006/customXml" ds:itemID="{3420D9F1-848A-4AA4-8C22-D9159067A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a01287-38c0-4ae0-9ccf-bf93bd314490"/>
    <ds:schemaRef ds:uri="2797bad9-76a4-4e26-a92b-93f84a4c2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22</TotalTime>
  <Pages>2</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edwards</dc:creator>
  <cp:keywords/>
  <dc:description/>
  <cp:lastModifiedBy>SANDS, Debbie (NHS LANCASHIRE AND SOUTH CUMBRIA ICB - 00X)</cp:lastModifiedBy>
  <cp:revision>17</cp:revision>
  <cp:lastPrinted>2026-02-25T11:10:00Z</cp:lastPrinted>
  <dcterms:created xsi:type="dcterms:W3CDTF">2026-02-25T11:09:00Z</dcterms:created>
  <dcterms:modified xsi:type="dcterms:W3CDTF">2026-02-25T11:31:00Z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0x0101007FE5CD90100345439B845CEC0606B037</vt:lpwstr>
  </property>
  <property fmtid="{D5CDD505-2E9C-101B-9397-08002B2CF9AE}" pid="3" name="MediaServiceImageTags">
    <vt:lpwstr/>
  </property>
</Properties>
</file>